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8734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A210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87340">
        <w:t>3 июля 2014 года № 423р-П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D52CD0">
        <w:rPr>
          <w:szCs w:val="28"/>
        </w:rPr>
        <w:t>Импилахти</w:t>
      </w:r>
      <w:r w:rsidR="002B2388">
        <w:rPr>
          <w:szCs w:val="28"/>
        </w:rPr>
        <w:t xml:space="preserve">нского сельского поселения  </w:t>
      </w:r>
      <w:r w:rsidR="002B2388">
        <w:rPr>
          <w:szCs w:val="28"/>
        </w:rPr>
        <w:br/>
        <w:t xml:space="preserve">от </w:t>
      </w:r>
      <w:r w:rsidR="00D52CD0">
        <w:rPr>
          <w:szCs w:val="28"/>
        </w:rPr>
        <w:t>17</w:t>
      </w:r>
      <w:r>
        <w:rPr>
          <w:szCs w:val="28"/>
        </w:rPr>
        <w:t xml:space="preserve"> марта 2014 года  № </w:t>
      </w:r>
      <w:r w:rsidR="00D52CD0">
        <w:rPr>
          <w:szCs w:val="28"/>
        </w:rPr>
        <w:t>32</w:t>
      </w:r>
      <w:r>
        <w:rPr>
          <w:szCs w:val="28"/>
        </w:rPr>
        <w:t xml:space="preserve">  «О</w:t>
      </w:r>
      <w:r w:rsidR="002B2388">
        <w:rPr>
          <w:szCs w:val="28"/>
        </w:rPr>
        <w:t xml:space="preserve">б утверждении </w:t>
      </w:r>
      <w:r w:rsidR="00D52CD0">
        <w:rPr>
          <w:szCs w:val="28"/>
        </w:rPr>
        <w:t>П</w:t>
      </w:r>
      <w:r w:rsidR="002B2388">
        <w:rPr>
          <w:szCs w:val="28"/>
        </w:rPr>
        <w:t xml:space="preserve">еречня </w:t>
      </w:r>
      <w:r w:rsidR="00D52CD0">
        <w:rPr>
          <w:szCs w:val="28"/>
        </w:rPr>
        <w:t>имущества,</w:t>
      </w:r>
      <w:r>
        <w:rPr>
          <w:szCs w:val="28"/>
        </w:rPr>
        <w:t xml:space="preserve">  </w:t>
      </w:r>
      <w:r w:rsidR="002B2388">
        <w:rPr>
          <w:szCs w:val="28"/>
        </w:rPr>
        <w:t xml:space="preserve"> предлагаем</w:t>
      </w:r>
      <w:r w:rsidR="00D52CD0">
        <w:rPr>
          <w:szCs w:val="28"/>
        </w:rPr>
        <w:t xml:space="preserve">ого </w:t>
      </w:r>
      <w:r w:rsidR="00561AF3">
        <w:rPr>
          <w:szCs w:val="28"/>
        </w:rPr>
        <w:t>к  передаче</w:t>
      </w:r>
      <w:r w:rsidR="00D52CD0">
        <w:rPr>
          <w:szCs w:val="28"/>
        </w:rPr>
        <w:t xml:space="preserve"> из государственной собственности Республики Карелия</w:t>
      </w:r>
      <w:r w:rsidR="002B2388">
        <w:rPr>
          <w:szCs w:val="28"/>
        </w:rPr>
        <w:t xml:space="preserve"> в муниципальную собственность </w:t>
      </w:r>
      <w:r w:rsidR="00D52CD0">
        <w:rPr>
          <w:szCs w:val="28"/>
        </w:rPr>
        <w:t>Импилахтинс</w:t>
      </w:r>
      <w:r w:rsidR="002B2388">
        <w:rPr>
          <w:szCs w:val="28"/>
        </w:rPr>
        <w:t>кого сельского поселения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</w:t>
      </w:r>
      <w:r w:rsidR="007922BE">
        <w:rPr>
          <w:szCs w:val="28"/>
        </w:rPr>
        <w:t xml:space="preserve"> </w:t>
      </w:r>
      <w:r w:rsidR="00561AF3">
        <w:rPr>
          <w:szCs w:val="28"/>
        </w:rPr>
        <w:t>Импилахтинского</w:t>
      </w:r>
      <w:r>
        <w:rPr>
          <w:szCs w:val="28"/>
        </w:rPr>
        <w:t xml:space="preserve">  </w:t>
      </w:r>
      <w:r w:rsidRPr="007922BE">
        <w:rPr>
          <w:szCs w:val="28"/>
        </w:rPr>
        <w:t>сельско</w:t>
      </w:r>
      <w:r w:rsidR="007922BE">
        <w:rPr>
          <w:szCs w:val="28"/>
        </w:rPr>
        <w:t>го</w:t>
      </w:r>
      <w:r w:rsidRPr="007922BE">
        <w:rPr>
          <w:szCs w:val="28"/>
        </w:rPr>
        <w:t xml:space="preserve"> поселени</w:t>
      </w:r>
      <w:r w:rsidR="007922BE">
        <w:rPr>
          <w:szCs w:val="28"/>
        </w:rPr>
        <w:t>я</w:t>
      </w:r>
      <w:r w:rsidRPr="007922BE">
        <w:rPr>
          <w:b/>
          <w:szCs w:val="28"/>
        </w:rPr>
        <w:t xml:space="preserve"> </w:t>
      </w:r>
      <w:r>
        <w:rPr>
          <w:szCs w:val="28"/>
        </w:rPr>
        <w:t>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lastRenderedPageBreak/>
        <w:t>Приложение к распоряжению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387340">
        <w:rPr>
          <w:szCs w:val="28"/>
        </w:rPr>
        <w:t>3 июля 2014 года № 423р-П</w:t>
      </w: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 w:firstLine="4536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7922BE" w:rsidRDefault="007A210F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передаваемого в муниципальную собственность </w:t>
      </w:r>
    </w:p>
    <w:p w:rsidR="007A210F" w:rsidRDefault="00561AF3" w:rsidP="003C7FD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Импилахт</w:t>
      </w:r>
      <w:r w:rsidR="007922BE">
        <w:rPr>
          <w:szCs w:val="28"/>
        </w:rPr>
        <w:t xml:space="preserve">инского сельского </w:t>
      </w:r>
      <w:r w:rsidR="003C7FD2">
        <w:rPr>
          <w:szCs w:val="28"/>
        </w:rPr>
        <w:t>поселени</w:t>
      </w:r>
      <w:r w:rsidR="007922BE">
        <w:rPr>
          <w:szCs w:val="28"/>
        </w:rPr>
        <w:t>я</w:t>
      </w:r>
      <w:r w:rsidR="003C7FD2">
        <w:rPr>
          <w:szCs w:val="28"/>
        </w:rPr>
        <w:t xml:space="preserve"> </w:t>
      </w: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7A210F" w:rsidTr="007A210F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3C7FD2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1227,08</w:t>
            </w:r>
          </w:p>
        </w:tc>
      </w:tr>
      <w:tr w:rsidR="007A210F" w:rsidTr="003C7FD2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A210F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0F" w:rsidRDefault="007A210F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0F" w:rsidRDefault="007922BE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</w:tbl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</w:p>
    <w:p w:rsidR="007A210F" w:rsidRDefault="007A210F" w:rsidP="007A210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238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340"/>
    <w:rsid w:val="003874B1"/>
    <w:rsid w:val="003C7743"/>
    <w:rsid w:val="003C7FD2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1AF3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22BE"/>
    <w:rsid w:val="00794A95"/>
    <w:rsid w:val="007A210F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2CD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751C-AB38-4567-A8AE-F3432DC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2014-07-01T11:29:00Z</cp:lastPrinted>
  <dcterms:created xsi:type="dcterms:W3CDTF">2014-07-01T11:27:00Z</dcterms:created>
  <dcterms:modified xsi:type="dcterms:W3CDTF">2014-07-03T07:26:00Z</dcterms:modified>
</cp:coreProperties>
</file>