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43A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C43A8">
      <w:pPr>
        <w:spacing w:before="240"/>
        <w:ind w:left="-142"/>
        <w:jc w:val="center"/>
      </w:pPr>
      <w:r>
        <w:t>от</w:t>
      </w:r>
      <w:r w:rsidR="006C43A8">
        <w:t xml:space="preserve"> </w:t>
      </w:r>
      <w:bookmarkStart w:id="0" w:name="_GoBack"/>
      <w:r w:rsidR="006C43A8">
        <w:t>22 июня 2018 года № 221-П</w:t>
      </w:r>
    </w:p>
    <w:bookmarkEnd w:id="0"/>
    <w:p w:rsidR="00B5387F" w:rsidRDefault="00307849" w:rsidP="004D0002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4D0002" w:rsidRPr="004D0002" w:rsidRDefault="004D0002" w:rsidP="004D0002">
      <w:pPr>
        <w:jc w:val="center"/>
      </w:pPr>
    </w:p>
    <w:p w:rsidR="00EB20EB" w:rsidRDefault="00C87E99" w:rsidP="004D00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20E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</w:t>
      </w:r>
    </w:p>
    <w:p w:rsidR="00C87E99" w:rsidRPr="00EB20EB" w:rsidRDefault="00C87E99" w:rsidP="004D00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20EB">
        <w:rPr>
          <w:rFonts w:ascii="Times New Roman" w:hAnsi="Times New Roman" w:cs="Times New Roman"/>
          <w:sz w:val="28"/>
          <w:szCs w:val="28"/>
        </w:rPr>
        <w:t>Республики Карелия</w:t>
      </w:r>
      <w:r w:rsidR="00EB20EB">
        <w:rPr>
          <w:rFonts w:ascii="Times New Roman" w:hAnsi="Times New Roman" w:cs="Times New Roman"/>
          <w:sz w:val="28"/>
          <w:szCs w:val="28"/>
        </w:rPr>
        <w:t xml:space="preserve"> </w:t>
      </w:r>
      <w:r w:rsidRPr="00EB20EB">
        <w:rPr>
          <w:rFonts w:ascii="Times New Roman" w:hAnsi="Times New Roman" w:cs="Times New Roman"/>
          <w:sz w:val="28"/>
          <w:szCs w:val="28"/>
        </w:rPr>
        <w:t xml:space="preserve">от 8 февраля 2017 года № 50-П  </w:t>
      </w:r>
    </w:p>
    <w:p w:rsidR="00C87E99" w:rsidRPr="00C87E99" w:rsidRDefault="00C87E99" w:rsidP="004D0002">
      <w:pPr>
        <w:rPr>
          <w:szCs w:val="28"/>
        </w:rPr>
      </w:pPr>
    </w:p>
    <w:p w:rsidR="00C87E99" w:rsidRPr="00C87E99" w:rsidRDefault="00C87E99" w:rsidP="004D00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E99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 w:rsidRPr="00EB20E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EB20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20EB">
        <w:rPr>
          <w:rFonts w:ascii="Times New Roman" w:hAnsi="Times New Roman" w:cs="Times New Roman"/>
          <w:b/>
          <w:sz w:val="28"/>
          <w:szCs w:val="28"/>
        </w:rPr>
        <w:t>о</w:t>
      </w:r>
      <w:r w:rsidR="00EB20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20EB">
        <w:rPr>
          <w:rFonts w:ascii="Times New Roman" w:hAnsi="Times New Roman" w:cs="Times New Roman"/>
          <w:b/>
          <w:sz w:val="28"/>
          <w:szCs w:val="28"/>
        </w:rPr>
        <w:t>с</w:t>
      </w:r>
      <w:r w:rsidR="00EB20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20EB">
        <w:rPr>
          <w:rFonts w:ascii="Times New Roman" w:hAnsi="Times New Roman" w:cs="Times New Roman"/>
          <w:b/>
          <w:sz w:val="28"/>
          <w:szCs w:val="28"/>
        </w:rPr>
        <w:t>т</w:t>
      </w:r>
      <w:r w:rsidR="00EB20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20EB">
        <w:rPr>
          <w:rFonts w:ascii="Times New Roman" w:hAnsi="Times New Roman" w:cs="Times New Roman"/>
          <w:b/>
          <w:sz w:val="28"/>
          <w:szCs w:val="28"/>
        </w:rPr>
        <w:t>а</w:t>
      </w:r>
      <w:r w:rsidR="00EB20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20EB">
        <w:rPr>
          <w:rFonts w:ascii="Times New Roman" w:hAnsi="Times New Roman" w:cs="Times New Roman"/>
          <w:b/>
          <w:sz w:val="28"/>
          <w:szCs w:val="28"/>
        </w:rPr>
        <w:t>н</w:t>
      </w:r>
      <w:r w:rsidR="00EB20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20EB">
        <w:rPr>
          <w:rFonts w:ascii="Times New Roman" w:hAnsi="Times New Roman" w:cs="Times New Roman"/>
          <w:b/>
          <w:sz w:val="28"/>
          <w:szCs w:val="28"/>
        </w:rPr>
        <w:t>о</w:t>
      </w:r>
      <w:r w:rsidR="00EB20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20EB">
        <w:rPr>
          <w:rFonts w:ascii="Times New Roman" w:hAnsi="Times New Roman" w:cs="Times New Roman"/>
          <w:b/>
          <w:sz w:val="28"/>
          <w:szCs w:val="28"/>
        </w:rPr>
        <w:t>в</w:t>
      </w:r>
      <w:r w:rsidR="00EB20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20EB">
        <w:rPr>
          <w:rFonts w:ascii="Times New Roman" w:hAnsi="Times New Roman" w:cs="Times New Roman"/>
          <w:b/>
          <w:sz w:val="28"/>
          <w:szCs w:val="28"/>
        </w:rPr>
        <w:t>л</w:t>
      </w:r>
      <w:r w:rsidR="00EB20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20EB">
        <w:rPr>
          <w:rFonts w:ascii="Times New Roman" w:hAnsi="Times New Roman" w:cs="Times New Roman"/>
          <w:b/>
          <w:sz w:val="28"/>
          <w:szCs w:val="28"/>
        </w:rPr>
        <w:t>я</w:t>
      </w:r>
      <w:r w:rsidR="00EB20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20EB">
        <w:rPr>
          <w:rFonts w:ascii="Times New Roman" w:hAnsi="Times New Roman" w:cs="Times New Roman"/>
          <w:b/>
          <w:sz w:val="28"/>
          <w:szCs w:val="28"/>
        </w:rPr>
        <w:t>е</w:t>
      </w:r>
      <w:r w:rsidR="00EB20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20EB">
        <w:rPr>
          <w:rFonts w:ascii="Times New Roman" w:hAnsi="Times New Roman" w:cs="Times New Roman"/>
          <w:b/>
          <w:sz w:val="28"/>
          <w:szCs w:val="28"/>
        </w:rPr>
        <w:t>т</w:t>
      </w:r>
      <w:r w:rsidRPr="00C87E99">
        <w:rPr>
          <w:rFonts w:ascii="Times New Roman" w:hAnsi="Times New Roman" w:cs="Times New Roman"/>
          <w:sz w:val="28"/>
          <w:szCs w:val="28"/>
        </w:rPr>
        <w:t>:</w:t>
      </w:r>
    </w:p>
    <w:p w:rsidR="00C87E99" w:rsidRPr="00C87E99" w:rsidRDefault="00C87E99" w:rsidP="004A7D46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E9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87E99">
        <w:rPr>
          <w:rFonts w:ascii="Times New Roman" w:hAnsi="Times New Roman" w:cs="Times New Roman"/>
          <w:sz w:val="28"/>
          <w:szCs w:val="28"/>
        </w:rPr>
        <w:t xml:space="preserve">Внести в Порядок предоставления из бюджета Республики Карелия субсидий на поддержку агропромышленного комплекса Республики Карелия, в том числе источником финансового обеспечения которых являются средства федерального бюджета,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EB20EB">
        <w:rPr>
          <w:rFonts w:ascii="Times New Roman" w:hAnsi="Times New Roman" w:cs="Times New Roman"/>
          <w:sz w:val="28"/>
          <w:szCs w:val="28"/>
        </w:rPr>
        <w:t>–</w:t>
      </w:r>
      <w:r w:rsidRPr="00C87E99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услуг, утвержденный постановлением Правительства Республики Карелия от 8 февраля 2017 года № 50-П «Об утверждении Порядка предоставления из</w:t>
      </w:r>
      <w:proofErr w:type="gramEnd"/>
      <w:r w:rsidRPr="00C87E99">
        <w:rPr>
          <w:rFonts w:ascii="Times New Roman" w:hAnsi="Times New Roman" w:cs="Times New Roman"/>
          <w:sz w:val="28"/>
          <w:szCs w:val="28"/>
        </w:rPr>
        <w:t xml:space="preserve"> бюджета Республики Карелия субсидий на поддержку агропромышленного комплекса Республики Карелия, в том числе источником финансового обеспечения которых являются средства федерального бюджета, юридическим лицам (за исключением субсидий государственным (муниципальным) учреждениям), индивидуальным предпринимателям, </w:t>
      </w:r>
      <w:r w:rsidR="004D0002">
        <w:rPr>
          <w:rFonts w:ascii="Times New Roman" w:hAnsi="Times New Roman" w:cs="Times New Roman"/>
          <w:sz w:val="28"/>
          <w:szCs w:val="28"/>
        </w:rPr>
        <w:br/>
      </w:r>
      <w:r w:rsidRPr="00C87E99">
        <w:rPr>
          <w:rFonts w:ascii="Times New Roman" w:hAnsi="Times New Roman" w:cs="Times New Roman"/>
          <w:sz w:val="28"/>
          <w:szCs w:val="28"/>
        </w:rPr>
        <w:t xml:space="preserve">а также физическим лицам </w:t>
      </w:r>
      <w:r w:rsidR="00EB20EB">
        <w:rPr>
          <w:rFonts w:ascii="Times New Roman" w:hAnsi="Times New Roman" w:cs="Times New Roman"/>
          <w:sz w:val="28"/>
          <w:szCs w:val="28"/>
        </w:rPr>
        <w:t>–</w:t>
      </w:r>
      <w:r w:rsidRPr="00C87E99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услуг» (Собрание законодательства Республики Карелия, 2017, № 2, ст. 191; № 4, </w:t>
      </w:r>
      <w:r w:rsidR="004D0002">
        <w:rPr>
          <w:rFonts w:ascii="Times New Roman" w:hAnsi="Times New Roman" w:cs="Times New Roman"/>
          <w:sz w:val="28"/>
          <w:szCs w:val="28"/>
        </w:rPr>
        <w:br/>
      </w:r>
      <w:r w:rsidRPr="00C87E99">
        <w:rPr>
          <w:rFonts w:ascii="Times New Roman" w:hAnsi="Times New Roman" w:cs="Times New Roman"/>
          <w:sz w:val="28"/>
          <w:szCs w:val="28"/>
        </w:rPr>
        <w:t>ст. 680; № 8, ст. 1528; № 9</w:t>
      </w:r>
      <w:r w:rsidR="004D0002">
        <w:rPr>
          <w:rFonts w:ascii="Times New Roman" w:hAnsi="Times New Roman" w:cs="Times New Roman"/>
          <w:sz w:val="28"/>
          <w:szCs w:val="28"/>
        </w:rPr>
        <w:t xml:space="preserve">, ст. 1787; № 11, ст. 2168, </w:t>
      </w:r>
      <w:r w:rsidRPr="00C87E99">
        <w:rPr>
          <w:rFonts w:ascii="Times New Roman" w:hAnsi="Times New Roman" w:cs="Times New Roman"/>
          <w:sz w:val="28"/>
          <w:szCs w:val="28"/>
        </w:rPr>
        <w:t xml:space="preserve">2188; Официальный </w:t>
      </w:r>
      <w:proofErr w:type="gramStart"/>
      <w:r w:rsidRPr="00C87E99">
        <w:rPr>
          <w:rFonts w:ascii="Times New Roman" w:hAnsi="Times New Roman" w:cs="Times New Roman"/>
          <w:sz w:val="28"/>
          <w:szCs w:val="28"/>
        </w:rPr>
        <w:t>интернет-портал правовой информации (</w:t>
      </w:r>
      <w:r w:rsidRPr="00C87E9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87E9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87E99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C87E9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87E99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C87E9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87E9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87E99">
        <w:rPr>
          <w:rFonts w:ascii="Times New Roman" w:hAnsi="Times New Roman" w:cs="Times New Roman"/>
          <w:sz w:val="28"/>
          <w:szCs w:val="28"/>
        </w:rPr>
        <w:t xml:space="preserve">), 8 декабря </w:t>
      </w:r>
      <w:r w:rsidR="004D0002">
        <w:rPr>
          <w:rFonts w:ascii="Times New Roman" w:hAnsi="Times New Roman" w:cs="Times New Roman"/>
          <w:sz w:val="28"/>
          <w:szCs w:val="28"/>
        </w:rPr>
        <w:br/>
      </w:r>
      <w:r w:rsidRPr="00C87E99">
        <w:rPr>
          <w:rFonts w:ascii="Times New Roman" w:hAnsi="Times New Roman" w:cs="Times New Roman"/>
          <w:sz w:val="28"/>
          <w:szCs w:val="28"/>
        </w:rPr>
        <w:t xml:space="preserve">2017 года, </w:t>
      </w:r>
      <w:r w:rsidR="00EB20EB">
        <w:rPr>
          <w:rFonts w:ascii="Times New Roman" w:hAnsi="Times New Roman" w:cs="Times New Roman"/>
          <w:sz w:val="28"/>
          <w:szCs w:val="28"/>
        </w:rPr>
        <w:t xml:space="preserve"> </w:t>
      </w:r>
      <w:r w:rsidRPr="00C87E99">
        <w:rPr>
          <w:rFonts w:ascii="Times New Roman" w:hAnsi="Times New Roman" w:cs="Times New Roman"/>
          <w:sz w:val="28"/>
          <w:szCs w:val="28"/>
        </w:rPr>
        <w:t xml:space="preserve">№ 1000201712080004; 15 января 2018 года, № 1000201801150004; </w:t>
      </w:r>
      <w:r w:rsidR="004D0002">
        <w:rPr>
          <w:rFonts w:ascii="Times New Roman" w:hAnsi="Times New Roman" w:cs="Times New Roman"/>
          <w:sz w:val="28"/>
          <w:szCs w:val="28"/>
        </w:rPr>
        <w:br/>
      </w:r>
      <w:r w:rsidRPr="00C87E99">
        <w:rPr>
          <w:rFonts w:ascii="Times New Roman" w:hAnsi="Times New Roman" w:cs="Times New Roman"/>
          <w:sz w:val="28"/>
          <w:szCs w:val="28"/>
        </w:rPr>
        <w:t xml:space="preserve">3 апреля 2018 года, № 1000201804030001; 8 мая 2018 года, </w:t>
      </w:r>
      <w:r w:rsidR="004D0002">
        <w:rPr>
          <w:rFonts w:ascii="Times New Roman" w:hAnsi="Times New Roman" w:cs="Times New Roman"/>
          <w:sz w:val="28"/>
          <w:szCs w:val="28"/>
        </w:rPr>
        <w:br/>
      </w:r>
      <w:r w:rsidRPr="00C87E99">
        <w:rPr>
          <w:rFonts w:ascii="Times New Roman" w:hAnsi="Times New Roman" w:cs="Times New Roman"/>
          <w:sz w:val="28"/>
          <w:szCs w:val="28"/>
        </w:rPr>
        <w:t>№ 1000201805080001), следующие изменения:</w:t>
      </w:r>
      <w:proofErr w:type="gramEnd"/>
    </w:p>
    <w:p w:rsidR="00C87E99" w:rsidRPr="00C87E99" w:rsidRDefault="00C87E99" w:rsidP="004A7D46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E99">
        <w:rPr>
          <w:rFonts w:ascii="Times New Roman" w:hAnsi="Times New Roman" w:cs="Times New Roman"/>
          <w:sz w:val="28"/>
          <w:szCs w:val="28"/>
        </w:rPr>
        <w:t>1) в пункте 2:</w:t>
      </w:r>
    </w:p>
    <w:p w:rsidR="00C87E99" w:rsidRPr="00C87E99" w:rsidRDefault="00C87E99" w:rsidP="004A7D46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E99">
        <w:rPr>
          <w:rFonts w:ascii="Times New Roman" w:hAnsi="Times New Roman" w:cs="Times New Roman"/>
          <w:sz w:val="28"/>
          <w:szCs w:val="28"/>
        </w:rPr>
        <w:t xml:space="preserve">в подпункте 1: </w:t>
      </w:r>
    </w:p>
    <w:p w:rsidR="00C87E99" w:rsidRPr="00C87E99" w:rsidRDefault="00C87E99" w:rsidP="004A7D46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E99">
        <w:rPr>
          <w:rFonts w:ascii="Times New Roman" w:hAnsi="Times New Roman" w:cs="Times New Roman"/>
          <w:sz w:val="28"/>
          <w:szCs w:val="28"/>
        </w:rPr>
        <w:t>в абзаце втором слово «поддержка» заменить словом «развитие»;</w:t>
      </w:r>
    </w:p>
    <w:p w:rsidR="00C87E99" w:rsidRPr="00C87E99" w:rsidRDefault="00C87E99" w:rsidP="004A7D46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E99">
        <w:rPr>
          <w:rFonts w:ascii="Times New Roman" w:hAnsi="Times New Roman" w:cs="Times New Roman"/>
          <w:sz w:val="28"/>
          <w:szCs w:val="28"/>
        </w:rPr>
        <w:t xml:space="preserve">абзацы четвертый </w:t>
      </w:r>
      <w:r w:rsidR="00EB20EB">
        <w:rPr>
          <w:rFonts w:ascii="Times New Roman" w:hAnsi="Times New Roman" w:cs="Times New Roman"/>
          <w:sz w:val="28"/>
          <w:szCs w:val="28"/>
        </w:rPr>
        <w:t>–</w:t>
      </w:r>
      <w:r w:rsidRPr="00C87E99">
        <w:rPr>
          <w:rFonts w:ascii="Times New Roman" w:hAnsi="Times New Roman" w:cs="Times New Roman"/>
          <w:sz w:val="28"/>
          <w:szCs w:val="28"/>
        </w:rPr>
        <w:t xml:space="preserve"> пятый изложить в следующей редакции:</w:t>
      </w:r>
    </w:p>
    <w:p w:rsidR="00C87E99" w:rsidRPr="00C87E99" w:rsidRDefault="00C87E99" w:rsidP="004A7D46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E99">
        <w:rPr>
          <w:rFonts w:ascii="Times New Roman" w:hAnsi="Times New Roman" w:cs="Times New Roman"/>
          <w:sz w:val="28"/>
          <w:szCs w:val="28"/>
        </w:rPr>
        <w:lastRenderedPageBreak/>
        <w:t xml:space="preserve">«поддержка производства кормовых культур в районах Крайнего Севера и </w:t>
      </w:r>
      <w:r w:rsidR="001904C8">
        <w:rPr>
          <w:rFonts w:ascii="Times New Roman" w:hAnsi="Times New Roman" w:cs="Times New Roman"/>
          <w:sz w:val="28"/>
          <w:szCs w:val="28"/>
        </w:rPr>
        <w:t>приравненных к ним местностях</w:t>
      </w:r>
      <w:r w:rsidRPr="00C87E99">
        <w:rPr>
          <w:rFonts w:ascii="Times New Roman" w:hAnsi="Times New Roman" w:cs="Times New Roman"/>
          <w:sz w:val="28"/>
          <w:szCs w:val="28"/>
        </w:rPr>
        <w:t>;</w:t>
      </w:r>
    </w:p>
    <w:p w:rsidR="00C87E99" w:rsidRPr="00C87E99" w:rsidRDefault="00C87E99" w:rsidP="004A7D46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E99">
        <w:rPr>
          <w:rFonts w:ascii="Times New Roman" w:hAnsi="Times New Roman" w:cs="Times New Roman"/>
          <w:sz w:val="28"/>
          <w:szCs w:val="28"/>
        </w:rPr>
        <w:t>развитие элитного семеноводства</w:t>
      </w:r>
      <w:proofErr w:type="gramStart"/>
      <w:r w:rsidRPr="00C87E99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C87E99" w:rsidRPr="00C87E99" w:rsidRDefault="00C87E99" w:rsidP="004A7D46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E99">
        <w:rPr>
          <w:rFonts w:ascii="Times New Roman" w:hAnsi="Times New Roman" w:cs="Times New Roman"/>
          <w:sz w:val="28"/>
          <w:szCs w:val="28"/>
        </w:rPr>
        <w:t>подпункты 15</w:t>
      </w:r>
      <w:r w:rsidR="00EB20EB">
        <w:rPr>
          <w:rFonts w:ascii="Times New Roman" w:hAnsi="Times New Roman" w:cs="Times New Roman"/>
          <w:sz w:val="28"/>
          <w:szCs w:val="28"/>
        </w:rPr>
        <w:t xml:space="preserve"> – </w:t>
      </w:r>
      <w:r w:rsidRPr="00C87E99">
        <w:rPr>
          <w:rFonts w:ascii="Times New Roman" w:hAnsi="Times New Roman" w:cs="Times New Roman"/>
          <w:sz w:val="28"/>
          <w:szCs w:val="28"/>
        </w:rPr>
        <w:t>16 изложить в следующей редакции:</w:t>
      </w:r>
    </w:p>
    <w:p w:rsidR="00C87E99" w:rsidRPr="00C87E99" w:rsidRDefault="004D0002" w:rsidP="004A7D46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«15) реализацию</w:t>
      </w:r>
      <w:r w:rsidR="00C87E99" w:rsidRPr="00C87E99">
        <w:rPr>
          <w:rFonts w:ascii="Times New Roman" w:hAnsi="Times New Roman" w:cs="Times New Roman"/>
          <w:sz w:val="28"/>
          <w:szCs w:val="28"/>
        </w:rPr>
        <w:t xml:space="preserve"> мероприятий по разработке проектно-сметной документации на строительство, реконструкцию мелиоративных систем общего и индивидуального пользования;</w:t>
      </w:r>
    </w:p>
    <w:p w:rsidR="00C87E99" w:rsidRPr="00C87E99" w:rsidRDefault="004D0002" w:rsidP="004A7D46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реализацию</w:t>
      </w:r>
      <w:r w:rsidR="00C87E99" w:rsidRPr="00C87E99">
        <w:rPr>
          <w:rFonts w:ascii="Times New Roman" w:hAnsi="Times New Roman" w:cs="Times New Roman"/>
          <w:sz w:val="28"/>
          <w:szCs w:val="28"/>
        </w:rPr>
        <w:t xml:space="preserve"> мероприятий по разработке проектной документации на проведение </w:t>
      </w:r>
      <w:proofErr w:type="spellStart"/>
      <w:r w:rsidR="00C87E99" w:rsidRPr="00C87E99">
        <w:rPr>
          <w:rFonts w:ascii="Times New Roman" w:hAnsi="Times New Roman" w:cs="Times New Roman"/>
          <w:sz w:val="28"/>
          <w:szCs w:val="28"/>
        </w:rPr>
        <w:t>культуртехнических</w:t>
      </w:r>
      <w:proofErr w:type="spellEnd"/>
      <w:r w:rsidR="00C87E99" w:rsidRPr="00C87E99">
        <w:rPr>
          <w:rFonts w:ascii="Times New Roman" w:hAnsi="Times New Roman" w:cs="Times New Roman"/>
          <w:sz w:val="28"/>
          <w:szCs w:val="28"/>
        </w:rPr>
        <w:t xml:space="preserve"> мероприятий</w:t>
      </w:r>
      <w:proofErr w:type="gramStart"/>
      <w:r w:rsidR="00C87E99" w:rsidRPr="00C87E9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C87E99" w:rsidRPr="00C87E99">
        <w:rPr>
          <w:rFonts w:ascii="Times New Roman" w:hAnsi="Times New Roman" w:cs="Times New Roman"/>
          <w:sz w:val="28"/>
          <w:szCs w:val="28"/>
        </w:rPr>
        <w:t>;</w:t>
      </w:r>
    </w:p>
    <w:p w:rsidR="00C87E99" w:rsidRPr="00C87E99" w:rsidRDefault="00C87E99" w:rsidP="004A7D46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E99">
        <w:rPr>
          <w:rFonts w:ascii="Times New Roman" w:hAnsi="Times New Roman" w:cs="Times New Roman"/>
          <w:sz w:val="28"/>
          <w:szCs w:val="28"/>
        </w:rPr>
        <w:t xml:space="preserve">подпункт 21 признать утратившим силу;  </w:t>
      </w:r>
    </w:p>
    <w:p w:rsidR="00C87E99" w:rsidRPr="00C87E99" w:rsidRDefault="00C87E99" w:rsidP="004A7D46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E99">
        <w:rPr>
          <w:rFonts w:ascii="Times New Roman" w:hAnsi="Times New Roman" w:cs="Times New Roman"/>
          <w:sz w:val="28"/>
          <w:szCs w:val="28"/>
        </w:rPr>
        <w:t>2) подпункт 3 пункта 5 изложить в следующей редакции:</w:t>
      </w:r>
    </w:p>
    <w:p w:rsidR="00C87E99" w:rsidRPr="00C87E99" w:rsidRDefault="00C87E99" w:rsidP="004A7D46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7E99">
        <w:rPr>
          <w:rFonts w:ascii="Times New Roman" w:hAnsi="Times New Roman" w:cs="Times New Roman"/>
          <w:sz w:val="28"/>
          <w:szCs w:val="28"/>
        </w:rPr>
        <w:t xml:space="preserve">«3) наличие документов, в том числе </w:t>
      </w:r>
      <w:r w:rsidR="004D0002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Pr="00C87E99">
        <w:rPr>
          <w:rFonts w:ascii="Times New Roman" w:hAnsi="Times New Roman" w:cs="Times New Roman"/>
          <w:sz w:val="28"/>
          <w:szCs w:val="28"/>
        </w:rPr>
        <w:t xml:space="preserve">указанных в пункте 9 статьи 3 Федерального закона от 25 октября 2001 года № 137-ФЗ «О введении в действие Земельного кодекса Российской Федерации», устанавливающих и (или) подтверждающих </w:t>
      </w:r>
      <w:r w:rsidR="004D0002">
        <w:rPr>
          <w:rFonts w:ascii="Times New Roman" w:hAnsi="Times New Roman" w:cs="Times New Roman"/>
          <w:sz w:val="28"/>
          <w:szCs w:val="28"/>
        </w:rPr>
        <w:t>наличие права</w:t>
      </w:r>
      <w:r w:rsidRPr="00C87E99">
        <w:rPr>
          <w:rFonts w:ascii="Times New Roman" w:hAnsi="Times New Roman" w:cs="Times New Roman"/>
          <w:sz w:val="28"/>
          <w:szCs w:val="28"/>
        </w:rPr>
        <w:t xml:space="preserve"> на используемые земельные участки у сельскохозяйственного товаропроизводителя (за исключением граждан, ведущих личное подсобное хозяйство), претендующего на получение субсидий на цели, установленные абзацами четвертым </w:t>
      </w:r>
      <w:r w:rsidR="00EB20EB">
        <w:rPr>
          <w:rFonts w:ascii="Times New Roman" w:hAnsi="Times New Roman" w:cs="Times New Roman"/>
          <w:sz w:val="28"/>
          <w:szCs w:val="28"/>
        </w:rPr>
        <w:t>–</w:t>
      </w:r>
      <w:r w:rsidRPr="00C87E99">
        <w:rPr>
          <w:rFonts w:ascii="Times New Roman" w:hAnsi="Times New Roman" w:cs="Times New Roman"/>
          <w:sz w:val="28"/>
          <w:szCs w:val="28"/>
        </w:rPr>
        <w:t xml:space="preserve"> пятым подпункта</w:t>
      </w:r>
      <w:proofErr w:type="gramEnd"/>
      <w:r w:rsidRPr="00C87E99">
        <w:rPr>
          <w:rFonts w:ascii="Times New Roman" w:hAnsi="Times New Roman" w:cs="Times New Roman"/>
          <w:sz w:val="28"/>
          <w:szCs w:val="28"/>
        </w:rPr>
        <w:t xml:space="preserve"> 1,  подпунктами 11, 12, 15 </w:t>
      </w:r>
      <w:r w:rsidR="00EB20EB">
        <w:rPr>
          <w:rFonts w:ascii="Times New Roman" w:hAnsi="Times New Roman" w:cs="Times New Roman"/>
          <w:sz w:val="28"/>
          <w:szCs w:val="28"/>
        </w:rPr>
        <w:t>–</w:t>
      </w:r>
      <w:r w:rsidRPr="00C87E99">
        <w:rPr>
          <w:rFonts w:ascii="Times New Roman" w:hAnsi="Times New Roman" w:cs="Times New Roman"/>
          <w:sz w:val="28"/>
          <w:szCs w:val="28"/>
        </w:rPr>
        <w:t xml:space="preserve"> 19 пункта 2 Порядка</w:t>
      </w:r>
      <w:proofErr w:type="gramStart"/>
      <w:r w:rsidRPr="00C87E9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C87E9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87E99" w:rsidRPr="00C87E99" w:rsidRDefault="00C87E99" w:rsidP="004A7D46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E99">
        <w:rPr>
          <w:rFonts w:ascii="Times New Roman" w:hAnsi="Times New Roman" w:cs="Times New Roman"/>
          <w:sz w:val="28"/>
          <w:szCs w:val="28"/>
        </w:rPr>
        <w:t>3)</w:t>
      </w:r>
      <w:bookmarkStart w:id="1" w:name="P37"/>
      <w:bookmarkStart w:id="2" w:name="Par56"/>
      <w:bookmarkStart w:id="3" w:name="P96"/>
      <w:bookmarkEnd w:id="1"/>
      <w:bookmarkEnd w:id="2"/>
      <w:bookmarkEnd w:id="3"/>
      <w:r w:rsidRPr="00C87E99">
        <w:rPr>
          <w:rFonts w:ascii="Times New Roman" w:hAnsi="Times New Roman" w:cs="Times New Roman"/>
          <w:sz w:val="28"/>
          <w:szCs w:val="28"/>
        </w:rPr>
        <w:t xml:space="preserve"> в пункте 12:</w:t>
      </w:r>
    </w:p>
    <w:p w:rsidR="00C87E99" w:rsidRPr="00C87E99" w:rsidRDefault="00C87E99" w:rsidP="004A7D46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E99">
        <w:rPr>
          <w:rFonts w:ascii="Times New Roman" w:hAnsi="Times New Roman" w:cs="Times New Roman"/>
          <w:sz w:val="28"/>
          <w:szCs w:val="28"/>
        </w:rPr>
        <w:t>в абзаце первом подпункта 1 слово «поддержку» заменить словом «развитие»;</w:t>
      </w:r>
    </w:p>
    <w:p w:rsidR="00C87E99" w:rsidRPr="00C87E99" w:rsidRDefault="00C87E99" w:rsidP="004A7D46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E99">
        <w:rPr>
          <w:rFonts w:ascii="Times New Roman" w:hAnsi="Times New Roman" w:cs="Times New Roman"/>
          <w:sz w:val="28"/>
          <w:szCs w:val="28"/>
        </w:rPr>
        <w:t>абзац первый подпункта 2 после слов «на приобретение» дополнить словами «в текущем финансовом году»;</w:t>
      </w:r>
    </w:p>
    <w:p w:rsidR="00C87E99" w:rsidRPr="00C87E99" w:rsidRDefault="00C87E99" w:rsidP="004A7D46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E99">
        <w:rPr>
          <w:rFonts w:ascii="Times New Roman" w:hAnsi="Times New Roman" w:cs="Times New Roman"/>
          <w:sz w:val="28"/>
          <w:szCs w:val="28"/>
        </w:rPr>
        <w:t>абзац второй подпункта 3 после слов «на приобретение» дополнить словами «в текущем финансовом году»;</w:t>
      </w:r>
    </w:p>
    <w:p w:rsidR="00C87E99" w:rsidRPr="00C87E99" w:rsidRDefault="00C87E99" w:rsidP="004A7D46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E99">
        <w:rPr>
          <w:rFonts w:ascii="Times New Roman" w:hAnsi="Times New Roman" w:cs="Times New Roman"/>
          <w:sz w:val="28"/>
          <w:szCs w:val="28"/>
        </w:rPr>
        <w:t>подпункт 7 изложить в следующей редакции:</w:t>
      </w:r>
    </w:p>
    <w:p w:rsidR="00C87E99" w:rsidRPr="00C87E99" w:rsidRDefault="00C87E99" w:rsidP="004A7D46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E99">
        <w:rPr>
          <w:rFonts w:ascii="Times New Roman" w:hAnsi="Times New Roman" w:cs="Times New Roman"/>
          <w:sz w:val="28"/>
          <w:szCs w:val="28"/>
        </w:rPr>
        <w:t>«7) субсидия на возмещение части затрат на приобретение новой техники, машин, оборудования, а также сельскохозяйственных животных предоставляется:</w:t>
      </w:r>
    </w:p>
    <w:p w:rsidR="00C87E99" w:rsidRPr="00C87E99" w:rsidRDefault="00C87E99" w:rsidP="004A7D46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7E99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товаропроизводителям, за исключением граждан, ведущих личное подсобное хозяйство, организациям агропромышленного комплекса независимо от их организационно-правовой формы при условии приобретения в текущем финансовом году новой техники, машин и оборудования, приобретения в предшествующем и текущем финансовых годах нового оборудования для переработки рыбы в соответствии с перечнем, утверждаемым Министерством;</w:t>
      </w:r>
      <w:proofErr w:type="gramEnd"/>
    </w:p>
    <w:p w:rsidR="00C87E99" w:rsidRPr="00C87E99" w:rsidRDefault="00C87E99" w:rsidP="004A7D46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E99">
        <w:rPr>
          <w:rFonts w:ascii="Times New Roman" w:hAnsi="Times New Roman" w:cs="Times New Roman"/>
          <w:sz w:val="28"/>
          <w:szCs w:val="28"/>
        </w:rPr>
        <w:t>организациям, указанным в подпункте 1 пункта 4 Порядка, при условии приобретения в текущем финансовом году сельскохозяйственных животных в соответствии с перечнем, утверждаемым Министерством;</w:t>
      </w:r>
    </w:p>
    <w:p w:rsidR="00C87E99" w:rsidRPr="00C87E99" w:rsidRDefault="00C87E99" w:rsidP="004A7D46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E99">
        <w:rPr>
          <w:rFonts w:ascii="Times New Roman" w:hAnsi="Times New Roman" w:cs="Times New Roman"/>
          <w:sz w:val="28"/>
          <w:szCs w:val="28"/>
        </w:rPr>
        <w:t xml:space="preserve">крестьянским (фермерским) хозяйствам, осуществляющим деятельность в сельских населенных пунктах, находящихся на территории Республики Карелия, с числом жителей не более 50 человек, при условии приобретения в текущем финансовом году новой техники, машин, оборудования, </w:t>
      </w:r>
      <w:r w:rsidRPr="00C87E99">
        <w:rPr>
          <w:rFonts w:ascii="Times New Roman" w:hAnsi="Times New Roman" w:cs="Times New Roman"/>
          <w:sz w:val="28"/>
          <w:szCs w:val="28"/>
        </w:rPr>
        <w:lastRenderedPageBreak/>
        <w:t>сельскохозяйственных животных в соответствии с перечнем, утверждаемым Министерством.</w:t>
      </w:r>
    </w:p>
    <w:p w:rsidR="00C87E99" w:rsidRPr="00C87E99" w:rsidRDefault="00C87E99" w:rsidP="004A7D46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E99">
        <w:rPr>
          <w:rFonts w:ascii="Times New Roman" w:hAnsi="Times New Roman" w:cs="Times New Roman"/>
          <w:sz w:val="28"/>
          <w:szCs w:val="28"/>
        </w:rPr>
        <w:t>Субсидия предоставляется при условии:</w:t>
      </w:r>
    </w:p>
    <w:p w:rsidR="00C87E99" w:rsidRPr="00C87E99" w:rsidRDefault="00C87E99" w:rsidP="004A7D46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E99">
        <w:rPr>
          <w:rFonts w:ascii="Times New Roman" w:hAnsi="Times New Roman" w:cs="Times New Roman"/>
          <w:sz w:val="28"/>
          <w:szCs w:val="28"/>
        </w:rPr>
        <w:t xml:space="preserve">сохранения и (или) увеличения объема производства основного вида производимой продукции в текущем финансовом году по отношению </w:t>
      </w:r>
      <w:r w:rsidR="004D0002">
        <w:rPr>
          <w:rFonts w:ascii="Times New Roman" w:hAnsi="Times New Roman" w:cs="Times New Roman"/>
          <w:sz w:val="28"/>
          <w:szCs w:val="28"/>
        </w:rPr>
        <w:br/>
      </w:r>
      <w:r w:rsidRPr="00C87E99">
        <w:rPr>
          <w:rFonts w:ascii="Times New Roman" w:hAnsi="Times New Roman" w:cs="Times New Roman"/>
          <w:sz w:val="28"/>
          <w:szCs w:val="28"/>
        </w:rPr>
        <w:t xml:space="preserve">к показателям предшествующего года (за исключением субсидии, предоставляемой в соответствии с абзацем четвертым настоящего подпункта); </w:t>
      </w:r>
    </w:p>
    <w:p w:rsidR="00C87E99" w:rsidRPr="00C87E99" w:rsidRDefault="00C87E99" w:rsidP="004A7D46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E99">
        <w:rPr>
          <w:rFonts w:ascii="Times New Roman" w:hAnsi="Times New Roman" w:cs="Times New Roman"/>
          <w:sz w:val="28"/>
          <w:szCs w:val="28"/>
        </w:rPr>
        <w:t xml:space="preserve">использования получателем субсидии техники, машин и оборудования по назначению до истечения срока амортизации. </w:t>
      </w:r>
    </w:p>
    <w:p w:rsidR="00C87E99" w:rsidRPr="00C87E99" w:rsidRDefault="00C87E99" w:rsidP="004A7D46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E99">
        <w:rPr>
          <w:rFonts w:ascii="Times New Roman" w:hAnsi="Times New Roman" w:cs="Times New Roman"/>
          <w:sz w:val="28"/>
          <w:szCs w:val="28"/>
        </w:rPr>
        <w:t>Размер субсидии (в процентах) определяется Министерством в пределах доведенных лимитов бюджетных обязательств на указанные цели</w:t>
      </w:r>
      <w:proofErr w:type="gramStart"/>
      <w:r w:rsidRPr="00C87E9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C87E99">
        <w:rPr>
          <w:rFonts w:ascii="Times New Roman" w:hAnsi="Times New Roman" w:cs="Times New Roman"/>
          <w:sz w:val="28"/>
          <w:szCs w:val="28"/>
        </w:rPr>
        <w:t>;</w:t>
      </w:r>
    </w:p>
    <w:p w:rsidR="00C87E99" w:rsidRPr="00C87E99" w:rsidRDefault="00C87E99" w:rsidP="004A7D46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E99">
        <w:rPr>
          <w:rFonts w:ascii="Times New Roman" w:hAnsi="Times New Roman" w:cs="Times New Roman"/>
          <w:sz w:val="28"/>
          <w:szCs w:val="28"/>
        </w:rPr>
        <w:t>абзац первый подпункта 8 изложить в следующей редакции:</w:t>
      </w:r>
    </w:p>
    <w:p w:rsidR="00C87E99" w:rsidRPr="00C87E99" w:rsidRDefault="00C87E99" w:rsidP="004A7D46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  <w:proofErr w:type="gramStart"/>
      <w:r w:rsidRPr="00C87E99">
        <w:rPr>
          <w:szCs w:val="28"/>
        </w:rPr>
        <w:t>«8) субсидия на компенсацию первоначального взноса по приобретению предметов лизинга сельскохозяйственной техники, специализированного автотранспорта и технологического оборудования предоставляется сельскохозяйственным товаропроизводителям, за исключением граждан, ведущих личное подсобное хозяйство, организациям агропромышленного комплекса независимо от их организационно-правовой формы на возмещение затрат по уплате в текущем финансовом году первоначального  взноса по заключенным договорам лизинга на приобретение новой сельскохозяйственной техники, специализированного автотранспорта и технологического оборудования</w:t>
      </w:r>
      <w:proofErr w:type="gramEnd"/>
      <w:r w:rsidRPr="00C87E99">
        <w:rPr>
          <w:szCs w:val="28"/>
        </w:rPr>
        <w:t xml:space="preserve"> в соответствии с перечнем, утверждаемым Министерством</w:t>
      </w:r>
      <w:proofErr w:type="gramStart"/>
      <w:r w:rsidRPr="00C87E99">
        <w:rPr>
          <w:szCs w:val="28"/>
        </w:rPr>
        <w:t>.»;</w:t>
      </w:r>
      <w:proofErr w:type="gramEnd"/>
    </w:p>
    <w:p w:rsidR="00C87E99" w:rsidRPr="00C87E99" w:rsidRDefault="00C87E99" w:rsidP="004A7D46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E99">
        <w:rPr>
          <w:rFonts w:ascii="Times New Roman" w:hAnsi="Times New Roman" w:cs="Times New Roman"/>
          <w:sz w:val="28"/>
          <w:szCs w:val="28"/>
        </w:rPr>
        <w:t>4) подпункт 1 пункта 13 изложить в следующей редакции:</w:t>
      </w:r>
    </w:p>
    <w:p w:rsidR="00C87E99" w:rsidRPr="00C87E99" w:rsidRDefault="00C87E99" w:rsidP="004A7D46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E99">
        <w:rPr>
          <w:rFonts w:ascii="Times New Roman" w:hAnsi="Times New Roman" w:cs="Times New Roman"/>
          <w:sz w:val="28"/>
          <w:szCs w:val="28"/>
        </w:rPr>
        <w:t>«1) субсидия на реализацию мероприятий по содействию достижению целевых показателей региональных программ развития агропро</w:t>
      </w:r>
      <w:r w:rsidR="004D0002">
        <w:rPr>
          <w:rFonts w:ascii="Times New Roman" w:hAnsi="Times New Roman" w:cs="Times New Roman"/>
          <w:sz w:val="28"/>
          <w:szCs w:val="28"/>
        </w:rPr>
        <w:t>мышленного комплекса – поддержку</w:t>
      </w:r>
      <w:r w:rsidRPr="00C87E99">
        <w:rPr>
          <w:rFonts w:ascii="Times New Roman" w:hAnsi="Times New Roman" w:cs="Times New Roman"/>
          <w:sz w:val="28"/>
          <w:szCs w:val="28"/>
        </w:rPr>
        <w:t xml:space="preserve"> производства кормовых культур в районах Крайнего Севера и приравненных к ним местностях и развитие элитного семеноводства предоставляется:</w:t>
      </w:r>
    </w:p>
    <w:p w:rsidR="00C87E99" w:rsidRPr="00C87E99" w:rsidRDefault="00C87E99" w:rsidP="004A7D46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E99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товаропроизводителям, за исключением граждан, ведущих личное подсобное хозяйство, на финансовое обеспечение части затрат на приобретение семян кормовых культур с учетом доставки по ставке за 1 гектар посевной площади, занятой кормовыми культурами на территории Республики Карелия, отнесенной к районам Крайнего Севера и приравненным к ним местностям;</w:t>
      </w:r>
    </w:p>
    <w:p w:rsidR="00C87E99" w:rsidRPr="00C87E99" w:rsidRDefault="00C87E99" w:rsidP="004A7D46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E99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товаропроизводителям, за исключением граждан, ведущих личное подсобное хозяйство, на финансовое обеспечение части затрат на приобретение элитных семян по ставке за 1 гектар площади, занятой сельскохозяйственными культурами, засеваемой семенами в целях сортосмены и </w:t>
      </w:r>
      <w:proofErr w:type="spellStart"/>
      <w:r w:rsidRPr="00C87E99">
        <w:rPr>
          <w:rFonts w:ascii="Times New Roman" w:hAnsi="Times New Roman" w:cs="Times New Roman"/>
          <w:sz w:val="28"/>
          <w:szCs w:val="28"/>
        </w:rPr>
        <w:t>сортообновления</w:t>
      </w:r>
      <w:proofErr w:type="spellEnd"/>
      <w:r w:rsidRPr="00C87E99">
        <w:rPr>
          <w:rFonts w:ascii="Times New Roman" w:hAnsi="Times New Roman" w:cs="Times New Roman"/>
          <w:sz w:val="28"/>
          <w:szCs w:val="28"/>
        </w:rPr>
        <w:t xml:space="preserve">, в соответствии с перечнем, утвержденным Министерством. </w:t>
      </w:r>
    </w:p>
    <w:p w:rsidR="00C87E99" w:rsidRPr="00C87E99" w:rsidRDefault="00C87E99" w:rsidP="004A7D46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E99">
        <w:rPr>
          <w:rFonts w:ascii="Times New Roman" w:hAnsi="Times New Roman" w:cs="Times New Roman"/>
          <w:sz w:val="28"/>
          <w:szCs w:val="28"/>
        </w:rPr>
        <w:t xml:space="preserve">Ставки субсидии определяются Министерством в пределах доведенных лимитов бюджетных обязательств на указанные цели. </w:t>
      </w:r>
    </w:p>
    <w:p w:rsidR="00C87E99" w:rsidRPr="00C87E99" w:rsidRDefault="00C87E99" w:rsidP="004A7D46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E99">
        <w:rPr>
          <w:rFonts w:ascii="Times New Roman" w:hAnsi="Times New Roman" w:cs="Times New Roman"/>
          <w:sz w:val="28"/>
          <w:szCs w:val="28"/>
        </w:rPr>
        <w:t xml:space="preserve">Субсидия предоставляется в соответствии с нормативными правовыми </w:t>
      </w:r>
      <w:r w:rsidRPr="00C87E99">
        <w:rPr>
          <w:rFonts w:ascii="Times New Roman" w:hAnsi="Times New Roman" w:cs="Times New Roman"/>
          <w:sz w:val="28"/>
          <w:szCs w:val="28"/>
        </w:rPr>
        <w:lastRenderedPageBreak/>
        <w:t>актами Правительства Российской Федерации и Министерства сельского хозяйства Российской Федерации</w:t>
      </w:r>
      <w:proofErr w:type="gramStart"/>
      <w:r w:rsidRPr="00C87E9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C87E99">
        <w:rPr>
          <w:rFonts w:ascii="Times New Roman" w:hAnsi="Times New Roman" w:cs="Times New Roman"/>
          <w:sz w:val="28"/>
          <w:szCs w:val="28"/>
        </w:rPr>
        <w:t>;</w:t>
      </w:r>
    </w:p>
    <w:p w:rsidR="00C87E99" w:rsidRPr="00C87E99" w:rsidRDefault="00C87E99" w:rsidP="004A7D46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E99">
        <w:rPr>
          <w:rFonts w:ascii="Times New Roman" w:hAnsi="Times New Roman" w:cs="Times New Roman"/>
          <w:sz w:val="28"/>
          <w:szCs w:val="28"/>
        </w:rPr>
        <w:t>5) в пункте 14:</w:t>
      </w:r>
    </w:p>
    <w:p w:rsidR="00C87E99" w:rsidRPr="00C87E99" w:rsidRDefault="00C87E99" w:rsidP="004A7D46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E99">
        <w:rPr>
          <w:rFonts w:ascii="Times New Roman" w:hAnsi="Times New Roman" w:cs="Times New Roman"/>
          <w:sz w:val="28"/>
          <w:szCs w:val="28"/>
        </w:rPr>
        <w:t>абзац первый подпункта 1 изложить в следующей редакции:</w:t>
      </w:r>
    </w:p>
    <w:p w:rsidR="00C87E99" w:rsidRPr="00C87E99" w:rsidRDefault="00C87E99" w:rsidP="004A7D46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7E99">
        <w:rPr>
          <w:rFonts w:ascii="Times New Roman" w:hAnsi="Times New Roman" w:cs="Times New Roman"/>
          <w:sz w:val="28"/>
          <w:szCs w:val="28"/>
        </w:rPr>
        <w:t>«1) субсидия на реализацию мероприятий по разработке проектно-сметной документации на строительство, реконструкцию мелиоративных систем общего и индивидуального пользования предоставляется сельскохозяйственным товаропроизводителям, за исключением граждан, ведущих личное подсобное хозяйство, на финансовое обеспечение затрат на разработку проектно-сметной документации при условии наличия мелиоративных систем общего и индивидуального пользования, принадлежащих им на праве собственности или переданных в пользование в установленном законодательством порядке, и разработки</w:t>
      </w:r>
      <w:proofErr w:type="gramEnd"/>
      <w:r w:rsidRPr="00C87E99">
        <w:rPr>
          <w:rFonts w:ascii="Times New Roman" w:hAnsi="Times New Roman" w:cs="Times New Roman"/>
          <w:sz w:val="28"/>
          <w:szCs w:val="28"/>
        </w:rPr>
        <w:t xml:space="preserve"> в текущем финансовом году проектно-сметной документации в соответствии с техническим заданием, включающим экспертизу сметной стоимости</w:t>
      </w:r>
      <w:proofErr w:type="gramStart"/>
      <w:r w:rsidRPr="00C87E9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87E99" w:rsidRPr="00C87E99" w:rsidRDefault="00C87E99" w:rsidP="004A7D46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E99">
        <w:rPr>
          <w:rFonts w:ascii="Times New Roman" w:hAnsi="Times New Roman" w:cs="Times New Roman"/>
          <w:sz w:val="28"/>
          <w:szCs w:val="28"/>
        </w:rPr>
        <w:t>абзац первый подпункта 2 изложить в следующей редакции:</w:t>
      </w:r>
    </w:p>
    <w:p w:rsidR="00C87E99" w:rsidRPr="00C87E99" w:rsidRDefault="00C87E99" w:rsidP="004A7D46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  <w:proofErr w:type="gramStart"/>
      <w:r w:rsidRPr="00C87E99">
        <w:rPr>
          <w:szCs w:val="28"/>
        </w:rPr>
        <w:t xml:space="preserve">«2) субсидия на реализацию мероприятий по разработке проектной  документации на проведение </w:t>
      </w:r>
      <w:proofErr w:type="spellStart"/>
      <w:r w:rsidRPr="00C87E99">
        <w:rPr>
          <w:szCs w:val="28"/>
        </w:rPr>
        <w:t>культуртехнических</w:t>
      </w:r>
      <w:proofErr w:type="spellEnd"/>
      <w:r w:rsidRPr="00C87E99">
        <w:rPr>
          <w:szCs w:val="28"/>
        </w:rPr>
        <w:t xml:space="preserve"> мероприятий предоставляется сельскохозяйственным товаропроизводителям, за исключением граждан, ведущих личное подсобное хозяйство, на финансовое обеспечение затрат на разработку проектной документации при условии разработки в текущем финансовом году проектной документации в соответствии с техническим заданием, включающим экспертизу сметной стоимости, на расчистку мелиорируемых земель от древесной и травянистой растительности, кочек, пней</w:t>
      </w:r>
      <w:proofErr w:type="gramEnd"/>
      <w:r w:rsidRPr="00C87E99">
        <w:rPr>
          <w:szCs w:val="28"/>
        </w:rPr>
        <w:t xml:space="preserve">, мха, камней и иных предметов, на рыхление, </w:t>
      </w:r>
      <w:proofErr w:type="spellStart"/>
      <w:r w:rsidRPr="00C87E99">
        <w:rPr>
          <w:szCs w:val="28"/>
        </w:rPr>
        <w:t>пескование</w:t>
      </w:r>
      <w:proofErr w:type="spellEnd"/>
      <w:r w:rsidRPr="00C87E99">
        <w:rPr>
          <w:szCs w:val="28"/>
        </w:rPr>
        <w:t xml:space="preserve">, </w:t>
      </w:r>
      <w:proofErr w:type="spellStart"/>
      <w:r w:rsidRPr="00C87E99">
        <w:rPr>
          <w:szCs w:val="28"/>
        </w:rPr>
        <w:t>глинование</w:t>
      </w:r>
      <w:proofErr w:type="spellEnd"/>
      <w:r w:rsidRPr="00C87E99">
        <w:rPr>
          <w:szCs w:val="28"/>
        </w:rPr>
        <w:t>, землевание, плантаж и первичную обработку почвы</w:t>
      </w:r>
      <w:proofErr w:type="gramStart"/>
      <w:r w:rsidRPr="00C87E99">
        <w:rPr>
          <w:szCs w:val="28"/>
        </w:rPr>
        <w:t xml:space="preserve">.»; </w:t>
      </w:r>
      <w:proofErr w:type="gramEnd"/>
    </w:p>
    <w:p w:rsidR="00C87E99" w:rsidRPr="00C87E99" w:rsidRDefault="00C87E99" w:rsidP="004A7D46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89"/>
      <w:bookmarkStart w:id="5" w:name="P199"/>
      <w:bookmarkEnd w:id="4"/>
      <w:bookmarkEnd w:id="5"/>
      <w:r w:rsidRPr="00C87E99">
        <w:rPr>
          <w:rFonts w:ascii="Times New Roman" w:hAnsi="Times New Roman" w:cs="Times New Roman"/>
          <w:sz w:val="28"/>
          <w:szCs w:val="28"/>
        </w:rPr>
        <w:t xml:space="preserve">6) в пункте 15: </w:t>
      </w:r>
    </w:p>
    <w:p w:rsidR="00C87E99" w:rsidRPr="00C87E99" w:rsidRDefault="00C87E99" w:rsidP="004A7D46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E99">
        <w:rPr>
          <w:rFonts w:ascii="Times New Roman" w:hAnsi="Times New Roman" w:cs="Times New Roman"/>
          <w:sz w:val="28"/>
          <w:szCs w:val="28"/>
        </w:rPr>
        <w:t>абзац четвертый подпункта 1 признать утратившим силу;</w:t>
      </w:r>
    </w:p>
    <w:p w:rsidR="00C87E99" w:rsidRPr="00C87E99" w:rsidRDefault="00C87E99" w:rsidP="004A7D46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E99">
        <w:rPr>
          <w:rFonts w:ascii="Times New Roman" w:hAnsi="Times New Roman" w:cs="Times New Roman"/>
          <w:sz w:val="28"/>
          <w:szCs w:val="28"/>
        </w:rPr>
        <w:t>в подпункте 2:</w:t>
      </w:r>
    </w:p>
    <w:p w:rsidR="00C87E99" w:rsidRPr="00C87E99" w:rsidRDefault="00C87E99" w:rsidP="004A7D46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E99">
        <w:rPr>
          <w:rFonts w:ascii="Times New Roman" w:hAnsi="Times New Roman" w:cs="Times New Roman"/>
          <w:sz w:val="28"/>
          <w:szCs w:val="28"/>
        </w:rPr>
        <w:t>абзац  девятнадцатый изложить в следующей редакции:</w:t>
      </w:r>
    </w:p>
    <w:p w:rsidR="00C87E99" w:rsidRPr="00C87E99" w:rsidRDefault="00C87E99" w:rsidP="004A7D46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E99">
        <w:rPr>
          <w:rFonts w:ascii="Times New Roman" w:hAnsi="Times New Roman" w:cs="Times New Roman"/>
          <w:sz w:val="28"/>
          <w:szCs w:val="28"/>
        </w:rPr>
        <w:t>«по кредитам (займам), по которым кредитные договоры (договоры займа) заключены по 31 д</w:t>
      </w:r>
      <w:r w:rsidR="00EB20EB">
        <w:rPr>
          <w:rFonts w:ascii="Times New Roman" w:hAnsi="Times New Roman" w:cs="Times New Roman"/>
          <w:sz w:val="28"/>
          <w:szCs w:val="28"/>
        </w:rPr>
        <w:t>екабря 2012 года включительно, –</w:t>
      </w:r>
      <w:r w:rsidRPr="00C87E99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C87E99">
        <w:rPr>
          <w:rFonts w:ascii="Times New Roman" w:hAnsi="Times New Roman" w:cs="Times New Roman"/>
          <w:sz w:val="28"/>
          <w:szCs w:val="28"/>
        </w:rPr>
        <w:br/>
        <w:t>95 процентов ставки рефинансирования (учетной ставки) Центрального банка Российской Федерации</w:t>
      </w:r>
      <w:proofErr w:type="gramStart"/>
      <w:r w:rsidRPr="00C87E9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C87E99">
        <w:rPr>
          <w:rFonts w:ascii="Times New Roman" w:hAnsi="Times New Roman" w:cs="Times New Roman"/>
          <w:sz w:val="28"/>
          <w:szCs w:val="28"/>
        </w:rPr>
        <w:t>;</w:t>
      </w:r>
    </w:p>
    <w:p w:rsidR="00C87E99" w:rsidRPr="00C87E99" w:rsidRDefault="001904C8" w:rsidP="004A7D46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абзацы двадцатый – </w:t>
      </w:r>
      <w:r w:rsidR="00C87E99" w:rsidRPr="00C87E99">
        <w:rPr>
          <w:rFonts w:ascii="Times New Roman" w:hAnsi="Times New Roman" w:cs="Times New Roman"/>
          <w:sz w:val="28"/>
          <w:szCs w:val="28"/>
        </w:rPr>
        <w:t>двадцать первый признать утратившими силу;</w:t>
      </w:r>
    </w:p>
    <w:p w:rsidR="00C87E99" w:rsidRPr="00C87E99" w:rsidRDefault="00C87E99" w:rsidP="004A7D46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E99">
        <w:rPr>
          <w:rFonts w:ascii="Times New Roman" w:hAnsi="Times New Roman" w:cs="Times New Roman"/>
          <w:sz w:val="28"/>
          <w:szCs w:val="28"/>
        </w:rPr>
        <w:t>абзац двадцать второй изложить в следующей редакции:</w:t>
      </w:r>
    </w:p>
    <w:p w:rsidR="00C87E99" w:rsidRPr="00C87E99" w:rsidRDefault="00C87E99" w:rsidP="004A7D46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E99">
        <w:rPr>
          <w:rFonts w:ascii="Times New Roman" w:hAnsi="Times New Roman" w:cs="Times New Roman"/>
          <w:sz w:val="28"/>
          <w:szCs w:val="28"/>
        </w:rPr>
        <w:t xml:space="preserve">«по кредитам (займам), по которым кредитные договоры (договоры займа) заключены с 1 января 2013 года, </w:t>
      </w:r>
      <w:r w:rsidR="00EB20EB">
        <w:rPr>
          <w:rFonts w:ascii="Times New Roman" w:hAnsi="Times New Roman" w:cs="Times New Roman"/>
          <w:sz w:val="28"/>
          <w:szCs w:val="28"/>
        </w:rPr>
        <w:t>–</w:t>
      </w:r>
      <w:r w:rsidRPr="00C87E99">
        <w:rPr>
          <w:rFonts w:ascii="Times New Roman" w:hAnsi="Times New Roman" w:cs="Times New Roman"/>
          <w:sz w:val="28"/>
          <w:szCs w:val="28"/>
        </w:rPr>
        <w:t xml:space="preserve"> в размере двух третьих ставки рефинансирования (учетной ставки) Центрального банка Российской Федерации</w:t>
      </w:r>
      <w:proofErr w:type="gramStart"/>
      <w:r w:rsidRPr="00C87E9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87E99" w:rsidRPr="00C87E99" w:rsidRDefault="001904C8" w:rsidP="004A7D46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абзацы двадцать третий – </w:t>
      </w:r>
      <w:r w:rsidR="00C87E99" w:rsidRPr="00C87E99">
        <w:rPr>
          <w:rFonts w:ascii="Times New Roman" w:hAnsi="Times New Roman" w:cs="Times New Roman"/>
          <w:sz w:val="28"/>
          <w:szCs w:val="28"/>
        </w:rPr>
        <w:t>двадцать четвертый признать утратившими силу;</w:t>
      </w:r>
    </w:p>
    <w:p w:rsidR="00C87E99" w:rsidRPr="00C87E99" w:rsidRDefault="00C87E99" w:rsidP="004A7D46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E99">
        <w:rPr>
          <w:rFonts w:ascii="Times New Roman" w:hAnsi="Times New Roman" w:cs="Times New Roman"/>
          <w:sz w:val="28"/>
          <w:szCs w:val="28"/>
        </w:rPr>
        <w:t>7) в пункте 17:</w:t>
      </w:r>
    </w:p>
    <w:p w:rsidR="00C87E99" w:rsidRPr="00C87E99" w:rsidRDefault="00C87E99" w:rsidP="004A7D46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E99">
        <w:rPr>
          <w:rFonts w:ascii="Times New Roman" w:hAnsi="Times New Roman" w:cs="Times New Roman"/>
          <w:sz w:val="28"/>
          <w:szCs w:val="28"/>
        </w:rPr>
        <w:lastRenderedPageBreak/>
        <w:t>подпункт 2 признать утратившим силу;</w:t>
      </w:r>
    </w:p>
    <w:p w:rsidR="00C87E99" w:rsidRPr="00C87E99" w:rsidRDefault="00C87E99" w:rsidP="004A7D46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E99">
        <w:rPr>
          <w:rFonts w:ascii="Times New Roman" w:hAnsi="Times New Roman" w:cs="Times New Roman"/>
          <w:sz w:val="28"/>
          <w:szCs w:val="28"/>
        </w:rPr>
        <w:t>в абзаце первом подпункта 3 слова «кормов и» заменить словами «кормов и (или)»;</w:t>
      </w:r>
    </w:p>
    <w:p w:rsidR="00C87E99" w:rsidRPr="00C87E99" w:rsidRDefault="00C87E99" w:rsidP="004A7D46">
      <w:pPr>
        <w:pStyle w:val="ConsPlusNormal"/>
        <w:ind w:right="28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E99">
        <w:rPr>
          <w:rFonts w:ascii="Times New Roman" w:hAnsi="Times New Roman" w:cs="Times New Roman"/>
          <w:sz w:val="28"/>
          <w:szCs w:val="28"/>
        </w:rPr>
        <w:t>8) в приложении 1:</w:t>
      </w:r>
    </w:p>
    <w:p w:rsidR="00C87E99" w:rsidRPr="00C87E99" w:rsidRDefault="00C87E99" w:rsidP="004A7D46">
      <w:pPr>
        <w:autoSpaceDE w:val="0"/>
        <w:autoSpaceDN w:val="0"/>
        <w:adjustRightInd w:val="0"/>
        <w:ind w:right="282" w:firstLine="567"/>
        <w:jc w:val="both"/>
        <w:rPr>
          <w:rFonts w:eastAsia="Calibri"/>
          <w:szCs w:val="28"/>
        </w:rPr>
      </w:pPr>
      <w:r w:rsidRPr="00C87E99">
        <w:rPr>
          <w:rFonts w:eastAsia="Calibri"/>
          <w:szCs w:val="28"/>
        </w:rPr>
        <w:t>в абзаце первом пункта 1 слово «поддержку» заменить словом «развитие»;</w:t>
      </w:r>
    </w:p>
    <w:p w:rsidR="00C87E99" w:rsidRPr="00C87E99" w:rsidRDefault="00C87E99" w:rsidP="004A7D46">
      <w:pPr>
        <w:autoSpaceDE w:val="0"/>
        <w:autoSpaceDN w:val="0"/>
        <w:adjustRightInd w:val="0"/>
        <w:ind w:right="282" w:firstLine="567"/>
        <w:jc w:val="both"/>
        <w:rPr>
          <w:rFonts w:eastAsia="Calibri"/>
          <w:szCs w:val="28"/>
        </w:rPr>
      </w:pPr>
      <w:r w:rsidRPr="00C87E99">
        <w:rPr>
          <w:rFonts w:eastAsia="Calibri"/>
          <w:szCs w:val="28"/>
        </w:rPr>
        <w:t>в пункте 3:</w:t>
      </w:r>
    </w:p>
    <w:p w:rsidR="00C87E99" w:rsidRPr="00C87E99" w:rsidRDefault="00C87E99" w:rsidP="004A7D46">
      <w:pPr>
        <w:autoSpaceDE w:val="0"/>
        <w:autoSpaceDN w:val="0"/>
        <w:adjustRightInd w:val="0"/>
        <w:ind w:right="282" w:firstLine="567"/>
        <w:jc w:val="both"/>
        <w:rPr>
          <w:rFonts w:eastAsia="Calibri"/>
          <w:szCs w:val="28"/>
        </w:rPr>
      </w:pPr>
      <w:r w:rsidRPr="00C87E99">
        <w:rPr>
          <w:rFonts w:eastAsia="Calibri"/>
          <w:szCs w:val="28"/>
        </w:rPr>
        <w:t>подпункт «а» изложить в следующей редакции:</w:t>
      </w:r>
    </w:p>
    <w:p w:rsidR="00C87E99" w:rsidRPr="00C87E99" w:rsidRDefault="00C87E99" w:rsidP="004A7D46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  <w:r w:rsidRPr="00C87E99">
        <w:rPr>
          <w:rFonts w:eastAsia="Calibri"/>
          <w:szCs w:val="28"/>
        </w:rPr>
        <w:t>«</w:t>
      </w:r>
      <w:r w:rsidRPr="00C87E99">
        <w:rPr>
          <w:szCs w:val="28"/>
        </w:rPr>
        <w:t>а) для юридических лиц:</w:t>
      </w:r>
    </w:p>
    <w:p w:rsidR="00C87E99" w:rsidRPr="00C87E99" w:rsidRDefault="00C87E99" w:rsidP="004A7D46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  <w:r w:rsidRPr="00C87E99">
        <w:rPr>
          <w:szCs w:val="28"/>
        </w:rPr>
        <w:t>справка-расчет по форме, установленной Министерством;</w:t>
      </w:r>
    </w:p>
    <w:p w:rsidR="00C87E99" w:rsidRPr="00C87E99" w:rsidRDefault="00C87E99" w:rsidP="004A7D46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E99">
        <w:rPr>
          <w:rFonts w:ascii="Times New Roman" w:hAnsi="Times New Roman" w:cs="Times New Roman"/>
          <w:sz w:val="28"/>
          <w:szCs w:val="28"/>
        </w:rPr>
        <w:t>отчетность о финансово-экономическом состоянии товаропроизводителей агропромышленного комплекса по формам, утверждаемым Министерством сельского хозяйства Российской Федерации.</w:t>
      </w:r>
    </w:p>
    <w:p w:rsidR="00C87E99" w:rsidRPr="00C87E99" w:rsidRDefault="00C87E99" w:rsidP="004A7D46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E99">
        <w:rPr>
          <w:rFonts w:ascii="Times New Roman" w:hAnsi="Times New Roman" w:cs="Times New Roman"/>
          <w:sz w:val="28"/>
          <w:szCs w:val="28"/>
        </w:rPr>
        <w:t>Для получения субсидии на возмещение части затрат на приобретение племенного молодняка крупного рогатого скота молочного направления дополнительно представляются:</w:t>
      </w:r>
    </w:p>
    <w:p w:rsidR="00C87E99" w:rsidRPr="00C87E99" w:rsidRDefault="00C87E99" w:rsidP="004A7D46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E99">
        <w:rPr>
          <w:rFonts w:ascii="Times New Roman" w:hAnsi="Times New Roman" w:cs="Times New Roman"/>
          <w:sz w:val="28"/>
          <w:szCs w:val="28"/>
        </w:rPr>
        <w:t xml:space="preserve">копии отчетов о движении скота и птицы на ферме по состоянию на </w:t>
      </w:r>
      <w:r w:rsidRPr="00C87E99">
        <w:rPr>
          <w:rFonts w:ascii="Times New Roman" w:hAnsi="Times New Roman" w:cs="Times New Roman"/>
          <w:sz w:val="28"/>
          <w:szCs w:val="28"/>
        </w:rPr>
        <w:br/>
        <w:t>1 января текущего финансового года и за месяц, в котором произошло поступление племенного молодняка крупного рогатого скота, заверенные получателем субсидии;</w:t>
      </w:r>
    </w:p>
    <w:p w:rsidR="00C87E99" w:rsidRPr="00C87E99" w:rsidRDefault="00C87E99" w:rsidP="004A7D46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  <w:r w:rsidRPr="00C87E99">
        <w:rPr>
          <w:szCs w:val="28"/>
        </w:rPr>
        <w:t>копии платежных документов, подтверждающих в полном объеме оплату приобретения племенного молодняка крупного рогатого скота, заверенные получателем субсидии;</w:t>
      </w:r>
    </w:p>
    <w:p w:rsidR="00C87E99" w:rsidRPr="00C87E99" w:rsidRDefault="00C87E99" w:rsidP="004A7D46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  <w:r w:rsidRPr="00C87E99">
        <w:rPr>
          <w:szCs w:val="28"/>
        </w:rPr>
        <w:t>копии счетов или счетов-фактур и документов, подтверждающих получение племенного молодняка крупного рогатого скота, заверенные получателем субсидии;</w:t>
      </w:r>
    </w:p>
    <w:p w:rsidR="00C87E99" w:rsidRPr="00C87E99" w:rsidRDefault="00C87E99" w:rsidP="004A7D46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  <w:r w:rsidRPr="00C87E99">
        <w:rPr>
          <w:szCs w:val="28"/>
        </w:rPr>
        <w:t>копии племенных свидетель</w:t>
      </w:r>
      <w:proofErr w:type="gramStart"/>
      <w:r w:rsidRPr="00C87E99">
        <w:rPr>
          <w:szCs w:val="28"/>
        </w:rPr>
        <w:t>ств пр</w:t>
      </w:r>
      <w:proofErr w:type="gramEnd"/>
      <w:r w:rsidRPr="00C87E99">
        <w:rPr>
          <w:szCs w:val="28"/>
        </w:rPr>
        <w:t>иобретения племенного молодняка крупного рогатого скота, заверенные получателем субсидии;</w:t>
      </w:r>
    </w:p>
    <w:p w:rsidR="00C87E99" w:rsidRPr="00C87E99" w:rsidRDefault="00C87E99" w:rsidP="004A7D46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  <w:r w:rsidRPr="00C87E99">
        <w:rPr>
          <w:szCs w:val="28"/>
        </w:rPr>
        <w:t xml:space="preserve">копии акта приемки объекта и (или) разрешения на ввод объекта в эксплуатацию, заверенные получателем субсидии (при условии реконструкции или строительства в текущем финансовом году </w:t>
      </w:r>
      <w:r w:rsidR="004D0002">
        <w:rPr>
          <w:szCs w:val="28"/>
        </w:rPr>
        <w:br/>
      </w:r>
      <w:r w:rsidRPr="00C87E99">
        <w:rPr>
          <w:szCs w:val="28"/>
        </w:rPr>
        <w:t>молочно-товарной фермы).</w:t>
      </w:r>
    </w:p>
    <w:p w:rsidR="00C87E99" w:rsidRPr="00C87E99" w:rsidRDefault="00C87E99" w:rsidP="004A7D46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  <w:r w:rsidRPr="00C87E99">
        <w:rPr>
          <w:szCs w:val="28"/>
        </w:rPr>
        <w:t>Для получения субсидии на финансовое обеспечение затрат на приобретение племенных быков-производителей молочного направления дополнительно представляются:</w:t>
      </w:r>
    </w:p>
    <w:p w:rsidR="00C87E99" w:rsidRPr="00C87E99" w:rsidRDefault="00C87E99" w:rsidP="004A7D46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  <w:r w:rsidRPr="00C87E99">
        <w:rPr>
          <w:szCs w:val="28"/>
        </w:rPr>
        <w:t>для получения авансовых выплат по субсидии – заверенные получателем субсидии копии договоров (контрактов) на приобретение племенных  быков-производителей молочного направления;</w:t>
      </w:r>
    </w:p>
    <w:p w:rsidR="00C87E99" w:rsidRPr="00C87E99" w:rsidRDefault="00C87E99" w:rsidP="004A7D46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  <w:proofErr w:type="gramStart"/>
      <w:r w:rsidRPr="00C87E99">
        <w:rPr>
          <w:szCs w:val="28"/>
        </w:rPr>
        <w:t xml:space="preserve">для получения окончательного расчета по субсидии – заверенные получателем субсидии копии отчетов о движении скота и птицы на ферме по состоянию на 1 января текущего финансового года и за месяц, в котором произошло поступление племенных быков-производителей, счетов или счетов-фактур и документов, подтверждающих получение племенных быков-производителей, платежных документов, подтверждающих в полном объеме </w:t>
      </w:r>
      <w:r w:rsidRPr="00C87E99">
        <w:rPr>
          <w:szCs w:val="28"/>
        </w:rPr>
        <w:lastRenderedPageBreak/>
        <w:t xml:space="preserve">оплату приобретения племенных быков-производителей, племенных свидетельств приобретения племенных быков-производителей.    </w:t>
      </w:r>
      <w:proofErr w:type="gramEnd"/>
    </w:p>
    <w:p w:rsidR="00C87E99" w:rsidRPr="00C87E99" w:rsidRDefault="00C87E99" w:rsidP="004A7D46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  <w:r w:rsidRPr="00C87E99">
        <w:rPr>
          <w:szCs w:val="28"/>
        </w:rPr>
        <w:t xml:space="preserve">При приобретении за иностранную валюту племенных </w:t>
      </w:r>
      <w:r w:rsidR="004D0002">
        <w:rPr>
          <w:szCs w:val="28"/>
        </w:rPr>
        <w:br/>
      </w:r>
      <w:r w:rsidRPr="00C87E99">
        <w:rPr>
          <w:szCs w:val="28"/>
        </w:rPr>
        <w:t>быков-производителей молочного направления дополнительно представляются:</w:t>
      </w:r>
    </w:p>
    <w:p w:rsidR="00C87E99" w:rsidRPr="00C87E99" w:rsidRDefault="00C87E99" w:rsidP="004A7D46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E99">
        <w:rPr>
          <w:rFonts w:ascii="Times New Roman" w:hAnsi="Times New Roman" w:cs="Times New Roman"/>
          <w:sz w:val="28"/>
          <w:szCs w:val="28"/>
        </w:rPr>
        <w:t xml:space="preserve">заверенные получателем субсидии копии платежных поручений и (или) документов, подтверждающих открытие аккредитива на оплату, </w:t>
      </w:r>
      <w:proofErr w:type="spellStart"/>
      <w:r w:rsidRPr="00C87E99">
        <w:rPr>
          <w:rFonts w:ascii="Times New Roman" w:hAnsi="Times New Roman" w:cs="Times New Roman"/>
          <w:sz w:val="28"/>
          <w:szCs w:val="28"/>
        </w:rPr>
        <w:t>свифтовых</w:t>
      </w:r>
      <w:proofErr w:type="spellEnd"/>
      <w:r w:rsidRPr="00C87E99">
        <w:rPr>
          <w:rFonts w:ascii="Times New Roman" w:hAnsi="Times New Roman" w:cs="Times New Roman"/>
          <w:sz w:val="28"/>
          <w:szCs w:val="28"/>
        </w:rPr>
        <w:t xml:space="preserve"> сообщений о подтверждении перевода валюты, грузовой таможенной декларации (представляется после оформления в установленном порядке грузовой таможенной декларации в соответствии с контрактом), паспорта импортной сделки, справки о состоянии паспорта импортной сделки</w:t>
      </w:r>
      <w:proofErr w:type="gramStart"/>
      <w:r w:rsidRPr="00C87E9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C87E99">
        <w:rPr>
          <w:rFonts w:ascii="Times New Roman" w:hAnsi="Times New Roman" w:cs="Times New Roman"/>
          <w:sz w:val="28"/>
          <w:szCs w:val="28"/>
        </w:rPr>
        <w:t>;</w:t>
      </w:r>
    </w:p>
    <w:p w:rsidR="00C87E99" w:rsidRPr="00C87E99" w:rsidRDefault="00C87E99" w:rsidP="004A7D46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  <w:r w:rsidRPr="00C87E99">
        <w:rPr>
          <w:szCs w:val="28"/>
        </w:rPr>
        <w:t xml:space="preserve">абзац шестой подпункта «б» дополнить словами «(при условии реконструкции или строительства в текущем финансовом году </w:t>
      </w:r>
      <w:r w:rsidR="004D0002">
        <w:rPr>
          <w:szCs w:val="28"/>
        </w:rPr>
        <w:br/>
      </w:r>
      <w:r w:rsidRPr="00C87E99">
        <w:rPr>
          <w:szCs w:val="28"/>
        </w:rPr>
        <w:t>молочно-товарной фермы)»;</w:t>
      </w:r>
    </w:p>
    <w:p w:rsidR="00C87E99" w:rsidRPr="00C87E99" w:rsidRDefault="00C87E99" w:rsidP="004A7D46">
      <w:pPr>
        <w:autoSpaceDE w:val="0"/>
        <w:autoSpaceDN w:val="0"/>
        <w:adjustRightInd w:val="0"/>
        <w:ind w:right="282" w:firstLine="567"/>
        <w:jc w:val="both"/>
        <w:rPr>
          <w:rFonts w:eastAsia="Calibri"/>
          <w:szCs w:val="28"/>
        </w:rPr>
      </w:pPr>
      <w:r w:rsidRPr="00C87E99">
        <w:rPr>
          <w:rFonts w:eastAsia="Calibri"/>
          <w:szCs w:val="28"/>
        </w:rPr>
        <w:t>абзац первый пункта 11 изложить в следующей редакции:</w:t>
      </w:r>
    </w:p>
    <w:p w:rsidR="00C87E99" w:rsidRPr="00C87E99" w:rsidRDefault="00C87E99" w:rsidP="004A7D46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  <w:r w:rsidRPr="00C87E99">
        <w:rPr>
          <w:rFonts w:eastAsia="Calibri"/>
          <w:szCs w:val="28"/>
        </w:rPr>
        <w:t>«11. С</w:t>
      </w:r>
      <w:r w:rsidRPr="00C87E99">
        <w:rPr>
          <w:szCs w:val="28"/>
        </w:rPr>
        <w:t>убсидия на реализацию мероприятий по содействию достижению целевых показателей региональных программ развития агропро</w:t>
      </w:r>
      <w:r w:rsidR="004D0002">
        <w:rPr>
          <w:szCs w:val="28"/>
        </w:rPr>
        <w:t>мышленного комплекса – поддержку</w:t>
      </w:r>
      <w:r w:rsidRPr="00C87E99">
        <w:rPr>
          <w:szCs w:val="28"/>
        </w:rPr>
        <w:t xml:space="preserve"> производства кормовых культур в районах Крайнего Севера и приравненных к ним местностях и развитие элитного семеноводства</w:t>
      </w:r>
      <w:proofErr w:type="gramStart"/>
      <w:r w:rsidRPr="00C87E99">
        <w:rPr>
          <w:szCs w:val="28"/>
        </w:rPr>
        <w:t>:»</w:t>
      </w:r>
      <w:proofErr w:type="gramEnd"/>
      <w:r w:rsidRPr="00C87E99">
        <w:rPr>
          <w:szCs w:val="28"/>
        </w:rPr>
        <w:t>;</w:t>
      </w:r>
    </w:p>
    <w:p w:rsidR="00C87E99" w:rsidRPr="00C87E99" w:rsidRDefault="00C87E99" w:rsidP="004A7D46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  <w:r w:rsidRPr="00C87E99">
        <w:rPr>
          <w:szCs w:val="28"/>
        </w:rPr>
        <w:t xml:space="preserve">в абзаце первом пункта 14 слова «возмещение части затрат </w:t>
      </w:r>
      <w:r w:rsidR="004D0002">
        <w:rPr>
          <w:szCs w:val="28"/>
        </w:rPr>
        <w:br/>
      </w:r>
      <w:r w:rsidRPr="00C87E99">
        <w:rPr>
          <w:szCs w:val="28"/>
        </w:rPr>
        <w:t>на разработку» заменить словами «реализацию мероприятий по разработке»;</w:t>
      </w:r>
    </w:p>
    <w:p w:rsidR="00C87E99" w:rsidRPr="00C87E99" w:rsidRDefault="00C87E99" w:rsidP="004A7D46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  <w:r w:rsidRPr="00C87E99">
        <w:rPr>
          <w:szCs w:val="28"/>
        </w:rPr>
        <w:t xml:space="preserve">в абзаце первом пункта 15 слова «возмещение части затрат </w:t>
      </w:r>
      <w:r w:rsidR="004D0002">
        <w:rPr>
          <w:szCs w:val="28"/>
        </w:rPr>
        <w:br/>
      </w:r>
      <w:r w:rsidRPr="00C87E99">
        <w:rPr>
          <w:szCs w:val="28"/>
        </w:rPr>
        <w:t>на разработку» заменить словами «реализацию мероприятий по разработке»;</w:t>
      </w:r>
    </w:p>
    <w:p w:rsidR="00C87E99" w:rsidRPr="00C87E99" w:rsidRDefault="00C87E99" w:rsidP="004A7D46">
      <w:pPr>
        <w:autoSpaceDE w:val="0"/>
        <w:autoSpaceDN w:val="0"/>
        <w:adjustRightInd w:val="0"/>
        <w:ind w:right="282" w:firstLine="567"/>
        <w:jc w:val="both"/>
        <w:rPr>
          <w:rFonts w:eastAsia="Calibri"/>
          <w:szCs w:val="28"/>
        </w:rPr>
      </w:pPr>
      <w:r w:rsidRPr="00C87E99">
        <w:rPr>
          <w:rFonts w:eastAsia="Calibri"/>
          <w:szCs w:val="28"/>
        </w:rPr>
        <w:t>пункт 23 признать утратившим силу;</w:t>
      </w:r>
    </w:p>
    <w:p w:rsidR="00C87E99" w:rsidRPr="00C87E99" w:rsidRDefault="00C87E99" w:rsidP="004A7D46">
      <w:pPr>
        <w:autoSpaceDE w:val="0"/>
        <w:autoSpaceDN w:val="0"/>
        <w:adjustRightInd w:val="0"/>
        <w:ind w:right="282" w:firstLine="567"/>
        <w:jc w:val="both"/>
        <w:rPr>
          <w:rFonts w:eastAsia="Calibri"/>
          <w:szCs w:val="28"/>
        </w:rPr>
      </w:pPr>
      <w:r w:rsidRPr="00C87E99">
        <w:rPr>
          <w:rFonts w:eastAsia="Calibri"/>
          <w:szCs w:val="28"/>
        </w:rPr>
        <w:t xml:space="preserve">абзац четвертый пункта 24.1 дополнить словами «или получателем субсидии»; </w:t>
      </w:r>
    </w:p>
    <w:p w:rsidR="00C87E99" w:rsidRPr="00C87E99" w:rsidRDefault="00C87E99" w:rsidP="004A7D46">
      <w:pPr>
        <w:autoSpaceDE w:val="0"/>
        <w:autoSpaceDN w:val="0"/>
        <w:adjustRightInd w:val="0"/>
        <w:ind w:right="282" w:firstLine="567"/>
        <w:jc w:val="both"/>
        <w:rPr>
          <w:rFonts w:eastAsia="Calibri"/>
          <w:szCs w:val="28"/>
        </w:rPr>
      </w:pPr>
      <w:r w:rsidRPr="00C87E99">
        <w:rPr>
          <w:rFonts w:eastAsia="Calibri"/>
          <w:szCs w:val="28"/>
        </w:rPr>
        <w:t>дополнить пунктом 25.1 следующего содержания:</w:t>
      </w:r>
    </w:p>
    <w:p w:rsidR="00C87E99" w:rsidRPr="00C87E99" w:rsidRDefault="00C87E99" w:rsidP="004A7D46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  <w:r w:rsidRPr="00C87E99">
        <w:rPr>
          <w:rFonts w:eastAsia="Calibri"/>
          <w:szCs w:val="28"/>
        </w:rPr>
        <w:t xml:space="preserve">«25.1. Получатели субсидий представляют справку об отсутствии </w:t>
      </w:r>
      <w:r w:rsidRPr="00C87E99">
        <w:rPr>
          <w:szCs w:val="28"/>
        </w:rPr>
        <w:t xml:space="preserve">просроченной задолженности по возврату в бюджет Республики Карелия субсидий, бюджетных инвестиций, </w:t>
      </w:r>
      <w:proofErr w:type="gramStart"/>
      <w:r w:rsidRPr="00C87E99">
        <w:rPr>
          <w:szCs w:val="28"/>
        </w:rPr>
        <w:t>предоставленных</w:t>
      </w:r>
      <w:proofErr w:type="gramEnd"/>
      <w:r w:rsidRPr="00C87E99">
        <w:rPr>
          <w:szCs w:val="28"/>
        </w:rPr>
        <w:t xml:space="preserve"> в том числе в соответствии с иными нормативными правовыми актами, и иной просроченной задолженности перед бюджетом Республики Карелия по сост</w:t>
      </w:r>
      <w:r w:rsidR="004D0002">
        <w:rPr>
          <w:szCs w:val="28"/>
        </w:rPr>
        <w:t>оянию на дату пред</w:t>
      </w:r>
      <w:r w:rsidRPr="00C87E99">
        <w:rPr>
          <w:szCs w:val="28"/>
        </w:rPr>
        <w:t>ставления документов, необходимых для получения субсидии, по форме, установленной Министерством.»;</w:t>
      </w:r>
    </w:p>
    <w:p w:rsidR="00C87E99" w:rsidRPr="00C87E99" w:rsidRDefault="00C87E99" w:rsidP="004A7D46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  <w:r w:rsidRPr="00C87E99">
        <w:rPr>
          <w:szCs w:val="28"/>
        </w:rPr>
        <w:t>9) в приложении 2:</w:t>
      </w:r>
    </w:p>
    <w:p w:rsidR="00C87E99" w:rsidRPr="00C87E99" w:rsidRDefault="00C87E99" w:rsidP="004A7D46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  <w:r w:rsidRPr="00C87E99">
        <w:rPr>
          <w:szCs w:val="28"/>
        </w:rPr>
        <w:t>в пункте 1:</w:t>
      </w:r>
    </w:p>
    <w:p w:rsidR="00C87E99" w:rsidRPr="00C87E99" w:rsidRDefault="00C87E99" w:rsidP="004A7D46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  <w:r w:rsidRPr="00C87E99">
        <w:rPr>
          <w:szCs w:val="28"/>
        </w:rPr>
        <w:t>абзац первый подпункта «д» изложить в следующей редакции:</w:t>
      </w:r>
    </w:p>
    <w:p w:rsidR="00C87E99" w:rsidRPr="00C87E99" w:rsidRDefault="00C87E99" w:rsidP="004A7D46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  <w:r w:rsidRPr="00C87E99">
        <w:rPr>
          <w:szCs w:val="28"/>
        </w:rPr>
        <w:t>«д) на поддержку производства кормовых культур в районах Крайнего Севера и приравненных к ним местностям размер субсидии, предоставляемой получателю субсидии в текущем финансовом году, определяется по формуле</w:t>
      </w:r>
      <w:proofErr w:type="gramStart"/>
      <w:r w:rsidRPr="00C87E99">
        <w:rPr>
          <w:szCs w:val="28"/>
        </w:rPr>
        <w:t>:»</w:t>
      </w:r>
      <w:proofErr w:type="gramEnd"/>
      <w:r w:rsidRPr="00C87E99">
        <w:rPr>
          <w:szCs w:val="28"/>
        </w:rPr>
        <w:t>;</w:t>
      </w:r>
    </w:p>
    <w:p w:rsidR="00C87E99" w:rsidRPr="00C87E99" w:rsidRDefault="00C87E99" w:rsidP="004A7D46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  <w:r w:rsidRPr="00C87E99">
        <w:rPr>
          <w:szCs w:val="28"/>
        </w:rPr>
        <w:lastRenderedPageBreak/>
        <w:t>в абзаце первом подпункта «е» слова «возмещение части затрат на приобретение элитных семян» заменить словами «развитие элитного семеноводства»;</w:t>
      </w:r>
    </w:p>
    <w:p w:rsidR="00C87E99" w:rsidRPr="00C87E99" w:rsidRDefault="00C87E99" w:rsidP="004A7D46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  <w:r w:rsidRPr="00C87E99">
        <w:rPr>
          <w:szCs w:val="28"/>
        </w:rPr>
        <w:t>пункт 7 дополнить абзацем следующего содержания:</w:t>
      </w:r>
    </w:p>
    <w:p w:rsidR="00C87E99" w:rsidRPr="00C87E99" w:rsidRDefault="00C87E99" w:rsidP="004A7D46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  <w:r w:rsidRPr="00C87E99">
        <w:rPr>
          <w:szCs w:val="28"/>
        </w:rPr>
        <w:t>«Размер субсидии, предоставляемой в соответствии с абзацем четвертым подпункта 7 пункта 12 Порядка, не может превышать 300 000 рублей в расчете на одного получателя субсидии</w:t>
      </w:r>
      <w:proofErr w:type="gramStart"/>
      <w:r w:rsidRPr="00C87E99">
        <w:rPr>
          <w:szCs w:val="28"/>
        </w:rPr>
        <w:t>.»;</w:t>
      </w:r>
      <w:proofErr w:type="gramEnd"/>
    </w:p>
    <w:p w:rsidR="00C87E99" w:rsidRPr="00C87E99" w:rsidRDefault="00C87E99" w:rsidP="004A7D46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  <w:r w:rsidRPr="00C87E99">
        <w:rPr>
          <w:szCs w:val="28"/>
        </w:rPr>
        <w:t xml:space="preserve">в абзаце первом пункта 12 слова «возмещение части затрат </w:t>
      </w:r>
      <w:r w:rsidR="004D0002">
        <w:rPr>
          <w:szCs w:val="28"/>
        </w:rPr>
        <w:br/>
      </w:r>
      <w:r w:rsidRPr="00C87E99">
        <w:rPr>
          <w:szCs w:val="28"/>
        </w:rPr>
        <w:t>на разработку» заменить словами «реализацию мероприятий по разработке»;</w:t>
      </w:r>
    </w:p>
    <w:p w:rsidR="00C87E99" w:rsidRPr="00C87E99" w:rsidRDefault="00C87E99" w:rsidP="004A7D46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  <w:r w:rsidRPr="00C87E99">
        <w:rPr>
          <w:szCs w:val="28"/>
        </w:rPr>
        <w:t xml:space="preserve">в абзаце первом пункта 13 слова «возмещение части затрат </w:t>
      </w:r>
      <w:r w:rsidR="004D0002">
        <w:rPr>
          <w:szCs w:val="28"/>
        </w:rPr>
        <w:br/>
      </w:r>
      <w:r w:rsidRPr="00C87E99">
        <w:rPr>
          <w:szCs w:val="28"/>
        </w:rPr>
        <w:t>на разработку» заменить словами «реализацию мероприятий по разработке»;</w:t>
      </w:r>
    </w:p>
    <w:p w:rsidR="00C87E99" w:rsidRPr="00C87E99" w:rsidRDefault="00C87E99" w:rsidP="004A7D46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  <w:r w:rsidRPr="00C87E99">
        <w:rPr>
          <w:szCs w:val="28"/>
        </w:rPr>
        <w:t>пункт 20 признать утратившим силу.</w:t>
      </w:r>
    </w:p>
    <w:p w:rsidR="00C87E99" w:rsidRPr="00C87E99" w:rsidRDefault="00C87E99" w:rsidP="004A7D46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  <w:r w:rsidRPr="00C87E99">
        <w:rPr>
          <w:szCs w:val="28"/>
        </w:rPr>
        <w:t xml:space="preserve">2. </w:t>
      </w:r>
      <w:proofErr w:type="gramStart"/>
      <w:r w:rsidRPr="00C87E99">
        <w:rPr>
          <w:szCs w:val="28"/>
        </w:rPr>
        <w:t xml:space="preserve">Действие абзаца девятого подпункта «а», абзаца шестого подпункта «б» пункта 3 приложения 1 к Порядку предоставления из бюджета Республики Карелия субсидий на поддержку агропромышленного комплекса Республики Карелия, в том числе источником финансового обеспечения которых являются средства федерального бюджета,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EB20EB">
        <w:rPr>
          <w:szCs w:val="28"/>
        </w:rPr>
        <w:t>–</w:t>
      </w:r>
      <w:r w:rsidRPr="00C87E99">
        <w:rPr>
          <w:szCs w:val="28"/>
        </w:rPr>
        <w:t xml:space="preserve"> производителям товаров, работ, услуг, утвержденному постановлением Правительства Республики</w:t>
      </w:r>
      <w:proofErr w:type="gramEnd"/>
      <w:r w:rsidRPr="00C87E99">
        <w:rPr>
          <w:szCs w:val="28"/>
        </w:rPr>
        <w:t xml:space="preserve"> </w:t>
      </w:r>
      <w:proofErr w:type="gramStart"/>
      <w:r w:rsidRPr="00C87E99">
        <w:rPr>
          <w:szCs w:val="28"/>
        </w:rPr>
        <w:t xml:space="preserve">Карелия от 8 февраля 2017 года № 50-П «Об утверждении Порядка предоставления из бюджета Республики Карелия субсидий на поддержку агропромышленного комплекса Республики Карелия, в том числе источником финансового обеспечения которых являются средства федерального бюджета, юридическим лицам (за исключением субсидий государственным (муниципальным) учреждениям), индивидуальным предпринимателям, </w:t>
      </w:r>
      <w:r w:rsidR="004D0002">
        <w:rPr>
          <w:szCs w:val="28"/>
        </w:rPr>
        <w:br/>
      </w:r>
      <w:r w:rsidRPr="00C87E99">
        <w:rPr>
          <w:szCs w:val="28"/>
        </w:rPr>
        <w:t xml:space="preserve">а также физическим лицам </w:t>
      </w:r>
      <w:r w:rsidR="00EB20EB">
        <w:rPr>
          <w:szCs w:val="28"/>
        </w:rPr>
        <w:t>–</w:t>
      </w:r>
      <w:r w:rsidRPr="00C87E99">
        <w:rPr>
          <w:szCs w:val="28"/>
        </w:rPr>
        <w:t xml:space="preserve"> производителям товаров, работ, услуг» </w:t>
      </w:r>
      <w:r w:rsidR="004D0002">
        <w:rPr>
          <w:szCs w:val="28"/>
        </w:rPr>
        <w:br/>
      </w:r>
      <w:r w:rsidRPr="00C87E99">
        <w:rPr>
          <w:szCs w:val="28"/>
        </w:rPr>
        <w:t>(в редакции настоящего постановления) распространяется на правоотношения,  возникшие с</w:t>
      </w:r>
      <w:proofErr w:type="gramEnd"/>
      <w:r w:rsidRPr="00C87E99">
        <w:rPr>
          <w:szCs w:val="28"/>
        </w:rPr>
        <w:t xml:space="preserve"> 1 января 2018 года.</w:t>
      </w:r>
    </w:p>
    <w:p w:rsidR="005E5E7F" w:rsidRDefault="005E5E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5E5E7F" w:rsidRDefault="005E5E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057282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p w:rsidR="00884FE1" w:rsidRDefault="00884FE1" w:rsidP="005E5E7F">
      <w:pPr>
        <w:ind w:firstLine="4820"/>
      </w:pPr>
    </w:p>
    <w:sectPr w:rsidR="00884FE1" w:rsidSect="001904C8">
      <w:headerReference w:type="default" r:id="rId10"/>
      <w:headerReference w:type="first" r:id="rId11"/>
      <w:pgSz w:w="11906" w:h="16838"/>
      <w:pgMar w:top="1134" w:right="567" w:bottom="1134" w:left="1559" w:header="0" w:footer="105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8558374"/>
      <w:docPartObj>
        <w:docPartGallery w:val="Page Numbers (Top of Page)"/>
        <w:docPartUnique/>
      </w:docPartObj>
    </w:sdtPr>
    <w:sdtEndPr/>
    <w:sdtContent>
      <w:p w:rsidR="006B0035" w:rsidRDefault="006B0035">
        <w:pPr>
          <w:pStyle w:val="a7"/>
          <w:jc w:val="center"/>
        </w:pPr>
      </w:p>
      <w:p w:rsidR="006B0035" w:rsidRDefault="006B0035">
        <w:pPr>
          <w:pStyle w:val="a7"/>
          <w:jc w:val="center"/>
        </w:pPr>
      </w:p>
      <w:p w:rsidR="006B0035" w:rsidRDefault="006B003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3A8">
          <w:rPr>
            <w:noProof/>
          </w:rPr>
          <w:t>7</w:t>
        </w:r>
        <w:r>
          <w:fldChar w:fldCharType="end"/>
        </w:r>
      </w:p>
    </w:sdtContent>
  </w:sdt>
  <w:p w:rsidR="006B0035" w:rsidRDefault="006B003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035" w:rsidRDefault="006B0035">
    <w:pPr>
      <w:pStyle w:val="a7"/>
      <w:jc w:val="center"/>
    </w:pPr>
  </w:p>
  <w:p w:rsidR="00616210" w:rsidRDefault="0061621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04C8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A7D46"/>
    <w:rsid w:val="004C2AE8"/>
    <w:rsid w:val="004C5199"/>
    <w:rsid w:val="004D0002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82BCD"/>
    <w:rsid w:val="005922DC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210"/>
    <w:rsid w:val="00616497"/>
    <w:rsid w:val="006259BC"/>
    <w:rsid w:val="00640893"/>
    <w:rsid w:val="006429B5"/>
    <w:rsid w:val="0064656C"/>
    <w:rsid w:val="00653398"/>
    <w:rsid w:val="0067591A"/>
    <w:rsid w:val="00683518"/>
    <w:rsid w:val="006B0035"/>
    <w:rsid w:val="006C2D80"/>
    <w:rsid w:val="006C43A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45959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87E99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B20EB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74788-C6D8-4053-AC86-E55133D70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1858</Words>
  <Characters>13819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11</cp:revision>
  <cp:lastPrinted>2018-06-18T08:53:00Z</cp:lastPrinted>
  <dcterms:created xsi:type="dcterms:W3CDTF">2018-06-14T12:21:00Z</dcterms:created>
  <dcterms:modified xsi:type="dcterms:W3CDTF">2018-06-25T06:08:00Z</dcterms:modified>
</cp:coreProperties>
</file>