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966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</w:t>
      </w:r>
      <w:bookmarkStart w:id="0" w:name="_GoBack"/>
      <w:bookmarkEnd w:id="0"/>
      <w:r>
        <w:rPr>
          <w:sz w:val="32"/>
        </w:rPr>
        <w:t xml:space="preserve">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966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966DF">
        <w:t>7 сентября 2015 года № 560р-П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8759B3" w:rsidRDefault="00632C93" w:rsidP="00632C93">
      <w:pPr>
        <w:ind w:right="424"/>
        <w:jc w:val="both"/>
        <w:rPr>
          <w:szCs w:val="28"/>
        </w:rPr>
      </w:pPr>
      <w:r>
        <w:rPr>
          <w:szCs w:val="28"/>
        </w:rPr>
        <w:tab/>
        <w:t xml:space="preserve">Внести в состав рабочей группы по подготовке и проведению празднования Дня Республики Карелия, образованной распоряжением Правительства Республики Карелия от 16 июля 2015 года № 463р-П, следующие изменения: </w:t>
      </w:r>
    </w:p>
    <w:p w:rsidR="003605B3" w:rsidRDefault="003605B3" w:rsidP="00632C93">
      <w:pPr>
        <w:ind w:right="424"/>
        <w:jc w:val="both"/>
        <w:rPr>
          <w:szCs w:val="28"/>
        </w:rPr>
      </w:pPr>
      <w:r>
        <w:rPr>
          <w:szCs w:val="28"/>
        </w:rPr>
        <w:tab/>
        <w:t xml:space="preserve">1) включить в состав рабочей группы </w:t>
      </w:r>
      <w:proofErr w:type="spellStart"/>
      <w:r>
        <w:rPr>
          <w:szCs w:val="28"/>
        </w:rPr>
        <w:t>Матвиеца</w:t>
      </w:r>
      <w:proofErr w:type="spellEnd"/>
      <w:r>
        <w:rPr>
          <w:szCs w:val="28"/>
        </w:rPr>
        <w:t xml:space="preserve"> Д.С. – исполняющего обязанности Министра строительства, жилищно-коммунального хозяйства и энергетики Республики Карелия; </w:t>
      </w:r>
    </w:p>
    <w:p w:rsidR="003605B3" w:rsidRDefault="003605B3" w:rsidP="00632C93">
      <w:pPr>
        <w:ind w:right="424"/>
        <w:jc w:val="both"/>
        <w:rPr>
          <w:szCs w:val="28"/>
        </w:rPr>
      </w:pPr>
      <w:r>
        <w:rPr>
          <w:szCs w:val="28"/>
        </w:rPr>
        <w:tab/>
        <w:t xml:space="preserve">2) исключить из состава рабочей группы </w:t>
      </w:r>
      <w:proofErr w:type="spellStart"/>
      <w:r>
        <w:rPr>
          <w:szCs w:val="28"/>
        </w:rPr>
        <w:t>Солодова</w:t>
      </w:r>
      <w:proofErr w:type="spellEnd"/>
      <w:r>
        <w:rPr>
          <w:szCs w:val="28"/>
        </w:rPr>
        <w:t xml:space="preserve"> Д.А.</w:t>
      </w:r>
    </w:p>
    <w:p w:rsidR="003605B3" w:rsidRDefault="003605B3" w:rsidP="00632C93">
      <w:pPr>
        <w:ind w:right="424"/>
        <w:jc w:val="both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05B3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66DF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2C93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F6F1-042A-408E-958F-14D5D6A6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2015-09-02T13:47:00Z</dcterms:created>
  <dcterms:modified xsi:type="dcterms:W3CDTF">2015-09-08T07:44:00Z</dcterms:modified>
</cp:coreProperties>
</file>