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4C" w:rsidRDefault="004C4D4C" w:rsidP="002F1E21">
      <w:pPr>
        <w:spacing w:line="360" w:lineRule="auto"/>
        <w:jc w:val="center"/>
        <w:outlineLvl w:val="0"/>
        <w:rPr>
          <w:szCs w:val="28"/>
        </w:rPr>
      </w:pPr>
    </w:p>
    <w:p w:rsidR="002F1E21" w:rsidRDefault="002F1E21" w:rsidP="002F1E21">
      <w:pPr>
        <w:spacing w:line="360" w:lineRule="auto"/>
        <w:jc w:val="center"/>
        <w:outlineLvl w:val="0"/>
        <w:rPr>
          <w:szCs w:val="28"/>
        </w:rPr>
      </w:pPr>
    </w:p>
    <w:p w:rsidR="002F1E21" w:rsidRDefault="002F1E21" w:rsidP="002F1E21">
      <w:pPr>
        <w:spacing w:line="360" w:lineRule="auto"/>
        <w:jc w:val="center"/>
        <w:outlineLvl w:val="0"/>
        <w:rPr>
          <w:szCs w:val="28"/>
        </w:rPr>
      </w:pPr>
    </w:p>
    <w:p w:rsidR="002F1E21" w:rsidRDefault="002F1E21" w:rsidP="002F1E21">
      <w:pPr>
        <w:spacing w:line="360" w:lineRule="auto"/>
        <w:jc w:val="center"/>
        <w:outlineLvl w:val="0"/>
        <w:rPr>
          <w:szCs w:val="28"/>
        </w:rPr>
      </w:pPr>
    </w:p>
    <w:p w:rsidR="002F1E21" w:rsidRDefault="002F1E21" w:rsidP="002F1E21">
      <w:pPr>
        <w:spacing w:line="360" w:lineRule="auto"/>
        <w:jc w:val="center"/>
        <w:outlineLvl w:val="0"/>
        <w:rPr>
          <w:szCs w:val="28"/>
        </w:rPr>
      </w:pPr>
    </w:p>
    <w:p w:rsidR="002F1E21" w:rsidRPr="004C4D4C" w:rsidRDefault="002F1E21" w:rsidP="002F1E21">
      <w:pPr>
        <w:spacing w:line="360" w:lineRule="auto"/>
        <w:jc w:val="center"/>
        <w:outlineLvl w:val="0"/>
        <w:rPr>
          <w:szCs w:val="28"/>
        </w:rPr>
      </w:pPr>
    </w:p>
    <w:p w:rsidR="007F0291" w:rsidRPr="004C4D4C" w:rsidRDefault="007F0291" w:rsidP="007F0291">
      <w:pPr>
        <w:jc w:val="center"/>
        <w:outlineLvl w:val="0"/>
        <w:rPr>
          <w:szCs w:val="28"/>
        </w:rPr>
      </w:pPr>
      <w:r w:rsidRPr="004C4D4C">
        <w:rPr>
          <w:szCs w:val="28"/>
        </w:rPr>
        <w:t>ЗАКОН</w:t>
      </w:r>
    </w:p>
    <w:p w:rsidR="007F0291" w:rsidRPr="004C4D4C" w:rsidRDefault="007F0291" w:rsidP="007F0291">
      <w:pPr>
        <w:jc w:val="center"/>
        <w:outlineLvl w:val="0"/>
        <w:rPr>
          <w:szCs w:val="28"/>
        </w:rPr>
      </w:pPr>
      <w:r w:rsidRPr="004C4D4C">
        <w:rPr>
          <w:szCs w:val="28"/>
        </w:rPr>
        <w:t>РЕСПУБЛИКИ КАРЕЛИЯ</w:t>
      </w:r>
    </w:p>
    <w:p w:rsidR="007F0291" w:rsidRPr="004C4D4C" w:rsidRDefault="007F0291" w:rsidP="007F0291">
      <w:pPr>
        <w:jc w:val="center"/>
        <w:outlineLvl w:val="0"/>
        <w:rPr>
          <w:szCs w:val="28"/>
        </w:rPr>
      </w:pPr>
    </w:p>
    <w:p w:rsidR="007F0291" w:rsidRPr="004C4D4C" w:rsidRDefault="007F0291" w:rsidP="007F029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C4D4C">
        <w:rPr>
          <w:rFonts w:ascii="Times New Roman" w:hAnsi="Times New Roman"/>
          <w:b/>
          <w:sz w:val="28"/>
          <w:szCs w:val="28"/>
        </w:rPr>
        <w:t>О внесении изменени</w:t>
      </w:r>
      <w:r w:rsidR="006867E3" w:rsidRPr="004C4D4C">
        <w:rPr>
          <w:rFonts w:ascii="Times New Roman" w:hAnsi="Times New Roman"/>
          <w:b/>
          <w:sz w:val="28"/>
          <w:szCs w:val="28"/>
        </w:rPr>
        <w:t>я</w:t>
      </w:r>
      <w:r w:rsidRPr="004C4D4C">
        <w:rPr>
          <w:rFonts w:ascii="Times New Roman" w:hAnsi="Times New Roman"/>
          <w:b/>
          <w:sz w:val="28"/>
          <w:szCs w:val="28"/>
        </w:rPr>
        <w:t xml:space="preserve"> в статью 2.14 Закона Республики Карелия </w:t>
      </w:r>
    </w:p>
    <w:p w:rsidR="007F0291" w:rsidRPr="004C4D4C" w:rsidRDefault="007F0291" w:rsidP="007F029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C4D4C">
        <w:rPr>
          <w:rFonts w:ascii="Times New Roman" w:hAnsi="Times New Roman"/>
          <w:b/>
          <w:sz w:val="28"/>
          <w:szCs w:val="28"/>
        </w:rPr>
        <w:t>«Об административных правонарушениях»</w:t>
      </w:r>
    </w:p>
    <w:p w:rsidR="004C4D4C" w:rsidRDefault="004C4D4C" w:rsidP="002F1E21">
      <w:pPr>
        <w:tabs>
          <w:tab w:val="left" w:pos="993"/>
        </w:tabs>
        <w:jc w:val="center"/>
        <w:outlineLvl w:val="0"/>
        <w:rPr>
          <w:szCs w:val="28"/>
        </w:rPr>
      </w:pPr>
    </w:p>
    <w:p w:rsidR="002F1E21" w:rsidRPr="002F1E21" w:rsidRDefault="002F1E21" w:rsidP="002F1E21">
      <w:pPr>
        <w:tabs>
          <w:tab w:val="left" w:pos="0"/>
        </w:tabs>
        <w:jc w:val="center"/>
        <w:outlineLvl w:val="0"/>
        <w:rPr>
          <w:sz w:val="24"/>
          <w:szCs w:val="24"/>
        </w:rPr>
      </w:pPr>
      <w:proofErr w:type="gramStart"/>
      <w:r w:rsidRPr="002F1E21">
        <w:rPr>
          <w:sz w:val="24"/>
          <w:szCs w:val="24"/>
        </w:rPr>
        <w:t>Принят</w:t>
      </w:r>
      <w:proofErr w:type="gramEnd"/>
      <w:r w:rsidRPr="002F1E21">
        <w:rPr>
          <w:sz w:val="24"/>
          <w:szCs w:val="24"/>
        </w:rPr>
        <w:t xml:space="preserve"> Законодательным Собранием </w:t>
      </w:r>
      <w:r>
        <w:rPr>
          <w:sz w:val="24"/>
          <w:szCs w:val="24"/>
        </w:rPr>
        <w:t>15</w:t>
      </w:r>
      <w:r w:rsidRPr="002F1E21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Pr="002F1E21">
        <w:rPr>
          <w:sz w:val="24"/>
          <w:szCs w:val="24"/>
        </w:rPr>
        <w:t xml:space="preserve"> 2018 года</w:t>
      </w:r>
    </w:p>
    <w:p w:rsidR="002F1E21" w:rsidRDefault="002F1E21" w:rsidP="002F1E21">
      <w:pPr>
        <w:tabs>
          <w:tab w:val="left" w:pos="993"/>
        </w:tabs>
        <w:jc w:val="center"/>
        <w:outlineLvl w:val="0"/>
        <w:rPr>
          <w:szCs w:val="28"/>
        </w:rPr>
      </w:pPr>
    </w:p>
    <w:p w:rsidR="002F1E21" w:rsidRPr="004C4D4C" w:rsidRDefault="002F1E21" w:rsidP="002F1E21">
      <w:pPr>
        <w:tabs>
          <w:tab w:val="left" w:pos="993"/>
        </w:tabs>
        <w:jc w:val="center"/>
        <w:outlineLvl w:val="0"/>
        <w:rPr>
          <w:szCs w:val="28"/>
        </w:rPr>
      </w:pPr>
    </w:p>
    <w:p w:rsidR="007F0291" w:rsidRPr="004C4D4C" w:rsidRDefault="007F0291" w:rsidP="00324CDE">
      <w:pPr>
        <w:tabs>
          <w:tab w:val="left" w:pos="993"/>
        </w:tabs>
        <w:spacing w:line="360" w:lineRule="auto"/>
        <w:ind w:firstLine="709"/>
        <w:jc w:val="both"/>
        <w:rPr>
          <w:b/>
          <w:szCs w:val="28"/>
        </w:rPr>
      </w:pPr>
      <w:r w:rsidRPr="004C4D4C">
        <w:rPr>
          <w:b/>
          <w:szCs w:val="28"/>
        </w:rPr>
        <w:t>Статья 1</w:t>
      </w:r>
    </w:p>
    <w:p w:rsidR="007F0291" w:rsidRPr="004C4D4C" w:rsidRDefault="007F0291" w:rsidP="00324C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proofErr w:type="gramStart"/>
      <w:r w:rsidRPr="004C4D4C">
        <w:rPr>
          <w:szCs w:val="28"/>
        </w:rPr>
        <w:t xml:space="preserve">Внести в статью 2.14 Закона Республики Карелия от 15 мая 2008 года № 1191-ЗРК «Об административных правонарушениях» </w:t>
      </w:r>
      <w:r w:rsidR="00397442" w:rsidRPr="004C4D4C">
        <w:rPr>
          <w:szCs w:val="28"/>
        </w:rPr>
        <w:t>(Собрание закон</w:t>
      </w:r>
      <w:r w:rsidR="00397442" w:rsidRPr="004C4D4C">
        <w:rPr>
          <w:szCs w:val="28"/>
        </w:rPr>
        <w:t>о</w:t>
      </w:r>
      <w:r w:rsidR="00397442" w:rsidRPr="004C4D4C">
        <w:rPr>
          <w:szCs w:val="28"/>
        </w:rPr>
        <w:t xml:space="preserve">дательства Республики Карелия, 2008, № 5, ст. 535; 2017, № 12, ст. 2345; 2018, № 1, ст. 1; </w:t>
      </w:r>
      <w:r w:rsidR="000B0BCE" w:rsidRPr="000B0BCE">
        <w:rPr>
          <w:szCs w:val="28"/>
        </w:rPr>
        <w:t xml:space="preserve">№ 5, ст. 933; </w:t>
      </w:r>
      <w:r w:rsidR="00397442" w:rsidRPr="004C4D4C">
        <w:rPr>
          <w:szCs w:val="28"/>
        </w:rPr>
        <w:t>Официальный интернет-портал правовой и</w:t>
      </w:r>
      <w:r w:rsidR="00397442" w:rsidRPr="004C4D4C">
        <w:rPr>
          <w:szCs w:val="28"/>
        </w:rPr>
        <w:t>н</w:t>
      </w:r>
      <w:r w:rsidR="00397442" w:rsidRPr="004C4D4C">
        <w:rPr>
          <w:szCs w:val="28"/>
        </w:rPr>
        <w:t xml:space="preserve">формации (www.pravo.gov.ru), 24 июля, </w:t>
      </w:r>
      <w:r w:rsidR="006867E3" w:rsidRPr="004C4D4C">
        <w:rPr>
          <w:szCs w:val="28"/>
        </w:rPr>
        <w:t>№</w:t>
      </w:r>
      <w:r w:rsidR="004C4D4C">
        <w:rPr>
          <w:szCs w:val="28"/>
        </w:rPr>
        <w:t> </w:t>
      </w:r>
      <w:r w:rsidR="00397442" w:rsidRPr="004C4D4C">
        <w:rPr>
          <w:szCs w:val="28"/>
        </w:rPr>
        <w:t>1000201807240009)</w:t>
      </w:r>
      <w:r w:rsidRPr="004C4D4C">
        <w:rPr>
          <w:szCs w:val="28"/>
        </w:rPr>
        <w:t xml:space="preserve"> изменени</w:t>
      </w:r>
      <w:r w:rsidR="006867E3" w:rsidRPr="004C4D4C">
        <w:rPr>
          <w:szCs w:val="28"/>
        </w:rPr>
        <w:t>е</w:t>
      </w:r>
      <w:r w:rsidR="00187E47" w:rsidRPr="004C4D4C">
        <w:rPr>
          <w:szCs w:val="28"/>
        </w:rPr>
        <w:t xml:space="preserve">, дополнив ее </w:t>
      </w:r>
      <w:r w:rsidRPr="004C4D4C">
        <w:rPr>
          <w:szCs w:val="28"/>
        </w:rPr>
        <w:t xml:space="preserve">частями </w:t>
      </w:r>
      <w:r w:rsidR="00677AC2" w:rsidRPr="004C4D4C">
        <w:rPr>
          <w:szCs w:val="28"/>
        </w:rPr>
        <w:t>2</w:t>
      </w:r>
      <w:r w:rsidR="00734E37" w:rsidRPr="004C4D4C">
        <w:rPr>
          <w:szCs w:val="28"/>
        </w:rPr>
        <w:t>7</w:t>
      </w:r>
      <w:r w:rsidR="006A7851" w:rsidRPr="004C4D4C">
        <w:rPr>
          <w:szCs w:val="28"/>
        </w:rPr>
        <w:t xml:space="preserve"> </w:t>
      </w:r>
      <w:r w:rsidR="00302D85" w:rsidRPr="004C4D4C">
        <w:rPr>
          <w:szCs w:val="28"/>
        </w:rPr>
        <w:t>и</w:t>
      </w:r>
      <w:r w:rsidR="006A7851" w:rsidRPr="004C4D4C">
        <w:rPr>
          <w:szCs w:val="28"/>
        </w:rPr>
        <w:t xml:space="preserve"> </w:t>
      </w:r>
      <w:r w:rsidR="00734E37" w:rsidRPr="004C4D4C">
        <w:rPr>
          <w:szCs w:val="28"/>
        </w:rPr>
        <w:t>28</w:t>
      </w:r>
      <w:r w:rsidRPr="004C4D4C">
        <w:rPr>
          <w:szCs w:val="28"/>
        </w:rPr>
        <w:t xml:space="preserve"> следующего содержания:</w:t>
      </w:r>
      <w:r w:rsidR="000B0BCE">
        <w:rPr>
          <w:szCs w:val="28"/>
        </w:rPr>
        <w:t xml:space="preserve"> </w:t>
      </w:r>
      <w:proofErr w:type="gramEnd"/>
    </w:p>
    <w:p w:rsidR="002F63FD" w:rsidRPr="004C4D4C" w:rsidRDefault="002F63FD" w:rsidP="00324C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4C4D4C">
        <w:rPr>
          <w:szCs w:val="28"/>
        </w:rPr>
        <w:t xml:space="preserve">«27. Нарушение требований к </w:t>
      </w:r>
      <w:r w:rsidR="00275BAB" w:rsidRPr="004C4D4C">
        <w:rPr>
          <w:szCs w:val="28"/>
        </w:rPr>
        <w:t>установке</w:t>
      </w:r>
      <w:r w:rsidRPr="004C4D4C">
        <w:rPr>
          <w:szCs w:val="28"/>
        </w:rPr>
        <w:t xml:space="preserve"> вывесок на фасадах зданий, строений и сооружений, </w:t>
      </w:r>
      <w:r w:rsidR="00275BAB" w:rsidRPr="004C4D4C">
        <w:rPr>
          <w:szCs w:val="28"/>
        </w:rPr>
        <w:t>предусмотренных</w:t>
      </w:r>
      <w:r w:rsidRPr="004C4D4C">
        <w:rPr>
          <w:szCs w:val="28"/>
        </w:rPr>
        <w:t xml:space="preserve"> муниципальными правовыми а</w:t>
      </w:r>
      <w:r w:rsidRPr="004C4D4C">
        <w:rPr>
          <w:szCs w:val="28"/>
        </w:rPr>
        <w:t>к</w:t>
      </w:r>
      <w:r w:rsidRPr="004C4D4C">
        <w:rPr>
          <w:szCs w:val="28"/>
        </w:rPr>
        <w:t>тами в сфере благоустройства территорий</w:t>
      </w:r>
      <w:r w:rsidR="00FE7293" w:rsidRPr="004C4D4C">
        <w:rPr>
          <w:szCs w:val="28"/>
        </w:rPr>
        <w:t xml:space="preserve"> поселени</w:t>
      </w:r>
      <w:r w:rsidR="0043230E" w:rsidRPr="004C4D4C">
        <w:rPr>
          <w:szCs w:val="28"/>
        </w:rPr>
        <w:t>й</w:t>
      </w:r>
      <w:r w:rsidR="00FE7293" w:rsidRPr="004C4D4C">
        <w:rPr>
          <w:szCs w:val="28"/>
        </w:rPr>
        <w:t>, городских округов</w:t>
      </w:r>
      <w:r w:rsidRPr="004C4D4C">
        <w:rPr>
          <w:szCs w:val="28"/>
        </w:rPr>
        <w:t>, –</w:t>
      </w:r>
    </w:p>
    <w:p w:rsidR="007F0291" w:rsidRPr="004C4D4C" w:rsidRDefault="007F0291" w:rsidP="00324C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4C4D4C">
        <w:rPr>
          <w:szCs w:val="28"/>
        </w:rPr>
        <w:t xml:space="preserve">влечет наложение административного штрафа на должностных лиц </w:t>
      </w:r>
      <w:r w:rsidR="006867E3" w:rsidRPr="004C4D4C">
        <w:rPr>
          <w:szCs w:val="28"/>
        </w:rPr>
        <w:t xml:space="preserve">в размере </w:t>
      </w:r>
      <w:r w:rsidRPr="004C4D4C">
        <w:rPr>
          <w:szCs w:val="28"/>
        </w:rPr>
        <w:t xml:space="preserve">от </w:t>
      </w:r>
      <w:r w:rsidR="00520FD0" w:rsidRPr="004C4D4C">
        <w:rPr>
          <w:szCs w:val="28"/>
        </w:rPr>
        <w:t>пяти</w:t>
      </w:r>
      <w:r w:rsidRPr="004C4D4C">
        <w:rPr>
          <w:szCs w:val="28"/>
        </w:rPr>
        <w:t xml:space="preserve"> тысяч до </w:t>
      </w:r>
      <w:r w:rsidR="00520FD0" w:rsidRPr="004C4D4C">
        <w:rPr>
          <w:szCs w:val="28"/>
        </w:rPr>
        <w:t>десяти</w:t>
      </w:r>
      <w:r w:rsidRPr="004C4D4C">
        <w:rPr>
          <w:szCs w:val="28"/>
        </w:rPr>
        <w:t xml:space="preserve"> тысяч рублей; на юридических лиц – от </w:t>
      </w:r>
      <w:r w:rsidR="00520FD0" w:rsidRPr="004C4D4C">
        <w:rPr>
          <w:szCs w:val="28"/>
        </w:rPr>
        <w:t>д</w:t>
      </w:r>
      <w:r w:rsidR="00520FD0" w:rsidRPr="004C4D4C">
        <w:rPr>
          <w:szCs w:val="28"/>
        </w:rPr>
        <w:t>е</w:t>
      </w:r>
      <w:r w:rsidR="00520FD0" w:rsidRPr="004C4D4C">
        <w:rPr>
          <w:szCs w:val="28"/>
        </w:rPr>
        <w:t xml:space="preserve">сяти </w:t>
      </w:r>
      <w:r w:rsidRPr="004C4D4C">
        <w:rPr>
          <w:szCs w:val="28"/>
        </w:rPr>
        <w:t xml:space="preserve">тысяч до </w:t>
      </w:r>
      <w:r w:rsidR="00520FD0" w:rsidRPr="004C4D4C">
        <w:rPr>
          <w:szCs w:val="28"/>
        </w:rPr>
        <w:t>двадцати</w:t>
      </w:r>
      <w:r w:rsidRPr="004C4D4C">
        <w:rPr>
          <w:szCs w:val="28"/>
        </w:rPr>
        <w:t xml:space="preserve"> тысяч рублей.</w:t>
      </w:r>
    </w:p>
    <w:p w:rsidR="007F0291" w:rsidRPr="004C4D4C" w:rsidRDefault="00177F1A" w:rsidP="00324C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4C4D4C">
        <w:rPr>
          <w:szCs w:val="28"/>
        </w:rPr>
        <w:t>2</w:t>
      </w:r>
      <w:r w:rsidR="006A328D" w:rsidRPr="004C4D4C">
        <w:rPr>
          <w:szCs w:val="28"/>
        </w:rPr>
        <w:t>8</w:t>
      </w:r>
      <w:r w:rsidR="007F0291" w:rsidRPr="004C4D4C">
        <w:rPr>
          <w:szCs w:val="28"/>
        </w:rPr>
        <w:t xml:space="preserve">. Повторное совершение административного правонарушения, </w:t>
      </w:r>
      <w:r w:rsidR="00425AA1">
        <w:rPr>
          <w:szCs w:val="28"/>
        </w:rPr>
        <w:t xml:space="preserve">  </w:t>
      </w:r>
      <w:r w:rsidR="007F0291" w:rsidRPr="004C4D4C">
        <w:rPr>
          <w:szCs w:val="28"/>
        </w:rPr>
        <w:t xml:space="preserve">предусмотренного частью </w:t>
      </w:r>
      <w:r w:rsidR="0085420B" w:rsidRPr="004C4D4C">
        <w:rPr>
          <w:szCs w:val="28"/>
        </w:rPr>
        <w:t>2</w:t>
      </w:r>
      <w:r w:rsidR="00685AAA" w:rsidRPr="004C4D4C">
        <w:rPr>
          <w:szCs w:val="28"/>
        </w:rPr>
        <w:t>7</w:t>
      </w:r>
      <w:r w:rsidR="0085420B" w:rsidRPr="004C4D4C">
        <w:rPr>
          <w:szCs w:val="28"/>
        </w:rPr>
        <w:t xml:space="preserve"> </w:t>
      </w:r>
      <w:r w:rsidR="007F0291" w:rsidRPr="004C4D4C">
        <w:rPr>
          <w:szCs w:val="28"/>
        </w:rPr>
        <w:t>настоящей статьи, –</w:t>
      </w:r>
    </w:p>
    <w:p w:rsidR="00925CB3" w:rsidRDefault="007F0291" w:rsidP="00324CD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4C4D4C">
        <w:rPr>
          <w:szCs w:val="28"/>
        </w:rPr>
        <w:lastRenderedPageBreak/>
        <w:t>влечет наложение административного штрафа на должностных лиц</w:t>
      </w:r>
      <w:r w:rsidR="006867E3" w:rsidRPr="004C4D4C">
        <w:rPr>
          <w:szCs w:val="28"/>
        </w:rPr>
        <w:t xml:space="preserve"> в размере </w:t>
      </w:r>
      <w:r w:rsidRPr="004C4D4C">
        <w:rPr>
          <w:szCs w:val="28"/>
        </w:rPr>
        <w:t xml:space="preserve">от </w:t>
      </w:r>
      <w:r w:rsidR="00520FD0" w:rsidRPr="004C4D4C">
        <w:rPr>
          <w:szCs w:val="28"/>
        </w:rPr>
        <w:t>десяти</w:t>
      </w:r>
      <w:r w:rsidRPr="004C4D4C">
        <w:rPr>
          <w:szCs w:val="28"/>
        </w:rPr>
        <w:t xml:space="preserve"> тысяч до </w:t>
      </w:r>
      <w:r w:rsidR="00520FD0" w:rsidRPr="004C4D4C">
        <w:rPr>
          <w:szCs w:val="28"/>
        </w:rPr>
        <w:t>двадцати</w:t>
      </w:r>
      <w:r w:rsidRPr="004C4D4C">
        <w:rPr>
          <w:szCs w:val="28"/>
        </w:rPr>
        <w:t xml:space="preserve"> тысяч рублей; на юридических лиц –</w:t>
      </w:r>
    </w:p>
    <w:p w:rsidR="007F0291" w:rsidRPr="004C4D4C" w:rsidRDefault="007F0291" w:rsidP="00925CB3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4C4D4C">
        <w:rPr>
          <w:szCs w:val="28"/>
        </w:rPr>
        <w:t xml:space="preserve">от </w:t>
      </w:r>
      <w:r w:rsidR="00520FD0" w:rsidRPr="004C4D4C">
        <w:rPr>
          <w:szCs w:val="28"/>
        </w:rPr>
        <w:t>двадцати</w:t>
      </w:r>
      <w:r w:rsidRPr="004C4D4C">
        <w:rPr>
          <w:szCs w:val="28"/>
        </w:rPr>
        <w:t xml:space="preserve"> тысяч до </w:t>
      </w:r>
      <w:r w:rsidR="00520FD0" w:rsidRPr="004C4D4C">
        <w:rPr>
          <w:szCs w:val="28"/>
        </w:rPr>
        <w:t>пятидесяти</w:t>
      </w:r>
      <w:r w:rsidRPr="004C4D4C">
        <w:rPr>
          <w:szCs w:val="28"/>
        </w:rPr>
        <w:t xml:space="preserve"> тысяч рублей</w:t>
      </w:r>
      <w:proofErr w:type="gramStart"/>
      <w:r w:rsidRPr="004C4D4C">
        <w:rPr>
          <w:szCs w:val="28"/>
        </w:rPr>
        <w:t>.</w:t>
      </w:r>
      <w:r w:rsidR="00595678" w:rsidRPr="004C4D4C">
        <w:rPr>
          <w:szCs w:val="28"/>
        </w:rPr>
        <w:t>».</w:t>
      </w:r>
      <w:proofErr w:type="gramEnd"/>
    </w:p>
    <w:p w:rsidR="009A711A" w:rsidRPr="009A711A" w:rsidRDefault="009A711A" w:rsidP="00925CB3">
      <w:pPr>
        <w:tabs>
          <w:tab w:val="left" w:pos="993"/>
        </w:tabs>
        <w:spacing w:line="360" w:lineRule="auto"/>
        <w:ind w:firstLine="709"/>
        <w:jc w:val="both"/>
        <w:rPr>
          <w:szCs w:val="28"/>
        </w:rPr>
      </w:pPr>
    </w:p>
    <w:p w:rsidR="007F0291" w:rsidRPr="004C4D4C" w:rsidRDefault="007F0291" w:rsidP="00925CB3">
      <w:pPr>
        <w:tabs>
          <w:tab w:val="left" w:pos="993"/>
        </w:tabs>
        <w:spacing w:line="360" w:lineRule="auto"/>
        <w:ind w:firstLine="709"/>
        <w:jc w:val="both"/>
        <w:rPr>
          <w:b/>
          <w:szCs w:val="28"/>
        </w:rPr>
      </w:pPr>
      <w:r w:rsidRPr="004C4D4C">
        <w:rPr>
          <w:b/>
          <w:szCs w:val="28"/>
        </w:rPr>
        <w:t>Статья 2</w:t>
      </w:r>
    </w:p>
    <w:p w:rsidR="007F0291" w:rsidRPr="004C4D4C" w:rsidRDefault="007F0291" w:rsidP="00925CB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4C4D4C">
        <w:rPr>
          <w:szCs w:val="28"/>
        </w:rPr>
        <w:t>Настоящий Закон вступает в силу по истечении десяти дней со дня его официального опубликования.</w:t>
      </w:r>
    </w:p>
    <w:p w:rsidR="004C4D4C" w:rsidRDefault="004C4D4C" w:rsidP="00925CB3">
      <w:pPr>
        <w:jc w:val="both"/>
        <w:rPr>
          <w:szCs w:val="28"/>
        </w:rPr>
      </w:pPr>
    </w:p>
    <w:p w:rsidR="002F1E21" w:rsidRPr="004C4D4C" w:rsidRDefault="002F1E21" w:rsidP="00925CB3">
      <w:pPr>
        <w:jc w:val="both"/>
        <w:rPr>
          <w:szCs w:val="28"/>
        </w:rPr>
      </w:pPr>
    </w:p>
    <w:p w:rsidR="007F0291" w:rsidRPr="004C4D4C" w:rsidRDefault="006867E3" w:rsidP="007F0291">
      <w:pPr>
        <w:jc w:val="both"/>
        <w:rPr>
          <w:bCs/>
          <w:szCs w:val="28"/>
          <w:lang w:eastAsia="ru-RU"/>
        </w:rPr>
      </w:pPr>
      <w:r w:rsidRPr="004C4D4C">
        <w:rPr>
          <w:bCs/>
          <w:szCs w:val="28"/>
          <w:lang w:eastAsia="ru-RU"/>
        </w:rPr>
        <w:t xml:space="preserve">            </w:t>
      </w:r>
      <w:r w:rsidR="007F0291" w:rsidRPr="004C4D4C">
        <w:rPr>
          <w:bCs/>
          <w:szCs w:val="28"/>
          <w:lang w:eastAsia="ru-RU"/>
        </w:rPr>
        <w:t>Глава</w:t>
      </w:r>
    </w:p>
    <w:p w:rsidR="007F0291" w:rsidRDefault="007F0291" w:rsidP="00A511BD">
      <w:pPr>
        <w:jc w:val="both"/>
        <w:rPr>
          <w:bCs/>
          <w:szCs w:val="28"/>
          <w:lang w:eastAsia="ru-RU"/>
        </w:rPr>
      </w:pPr>
      <w:r w:rsidRPr="004C4D4C">
        <w:rPr>
          <w:bCs/>
          <w:szCs w:val="28"/>
          <w:lang w:eastAsia="ru-RU"/>
        </w:rPr>
        <w:t xml:space="preserve">Республики Карелия                     </w:t>
      </w:r>
      <w:r w:rsidR="00112798" w:rsidRPr="004C4D4C">
        <w:rPr>
          <w:bCs/>
          <w:szCs w:val="28"/>
          <w:lang w:eastAsia="ru-RU"/>
        </w:rPr>
        <w:t xml:space="preserve">    </w:t>
      </w:r>
      <w:r w:rsidR="001D7AFF" w:rsidRPr="004C4D4C">
        <w:rPr>
          <w:bCs/>
          <w:szCs w:val="28"/>
          <w:lang w:eastAsia="ru-RU"/>
        </w:rPr>
        <w:t xml:space="preserve">          </w:t>
      </w:r>
      <w:r w:rsidRPr="004C4D4C">
        <w:rPr>
          <w:bCs/>
          <w:szCs w:val="28"/>
          <w:lang w:eastAsia="ru-RU"/>
        </w:rPr>
        <w:t xml:space="preserve">                  </w:t>
      </w:r>
      <w:r w:rsidR="007B0D84">
        <w:rPr>
          <w:bCs/>
          <w:szCs w:val="28"/>
          <w:lang w:eastAsia="ru-RU"/>
        </w:rPr>
        <w:t xml:space="preserve"> </w:t>
      </w:r>
      <w:r w:rsidRPr="004C4D4C">
        <w:rPr>
          <w:bCs/>
          <w:szCs w:val="28"/>
          <w:lang w:eastAsia="ru-RU"/>
        </w:rPr>
        <w:t xml:space="preserve">  </w:t>
      </w:r>
      <w:r w:rsidR="00A511BD" w:rsidRPr="004C4D4C">
        <w:rPr>
          <w:bCs/>
          <w:szCs w:val="28"/>
          <w:lang w:eastAsia="ru-RU"/>
        </w:rPr>
        <w:t xml:space="preserve">  </w:t>
      </w:r>
      <w:r w:rsidR="00925CB3">
        <w:rPr>
          <w:bCs/>
          <w:szCs w:val="28"/>
          <w:lang w:eastAsia="ru-RU"/>
        </w:rPr>
        <w:t xml:space="preserve"> </w:t>
      </w:r>
      <w:r w:rsidR="00A511BD" w:rsidRPr="004C4D4C">
        <w:rPr>
          <w:bCs/>
          <w:szCs w:val="28"/>
          <w:lang w:eastAsia="ru-RU"/>
        </w:rPr>
        <w:t xml:space="preserve">   </w:t>
      </w:r>
      <w:r w:rsidRPr="004C4D4C">
        <w:rPr>
          <w:bCs/>
          <w:szCs w:val="28"/>
          <w:lang w:eastAsia="ru-RU"/>
        </w:rPr>
        <w:t xml:space="preserve">  А.О. </w:t>
      </w:r>
      <w:proofErr w:type="spellStart"/>
      <w:r w:rsidRPr="004C4D4C">
        <w:rPr>
          <w:bCs/>
          <w:szCs w:val="28"/>
          <w:lang w:eastAsia="ru-RU"/>
        </w:rPr>
        <w:t>Парфенчиков</w:t>
      </w:r>
      <w:proofErr w:type="spellEnd"/>
    </w:p>
    <w:p w:rsidR="001776E3" w:rsidRDefault="001776E3" w:rsidP="00A511BD">
      <w:pPr>
        <w:jc w:val="both"/>
        <w:rPr>
          <w:bCs/>
          <w:szCs w:val="28"/>
          <w:lang w:eastAsia="ru-RU"/>
        </w:rPr>
      </w:pPr>
    </w:p>
    <w:p w:rsidR="001776E3" w:rsidRDefault="001776E3" w:rsidP="00A511BD">
      <w:pPr>
        <w:jc w:val="both"/>
        <w:rPr>
          <w:bCs/>
          <w:szCs w:val="28"/>
          <w:lang w:eastAsia="ru-RU"/>
        </w:rPr>
      </w:pPr>
    </w:p>
    <w:p w:rsidR="001776E3" w:rsidRDefault="001776E3" w:rsidP="00A511BD">
      <w:pPr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г</w:t>
      </w:r>
      <w:bookmarkStart w:id="0" w:name="_GoBack"/>
      <w:bookmarkEnd w:id="0"/>
      <w:r>
        <w:rPr>
          <w:bCs/>
          <w:szCs w:val="28"/>
          <w:lang w:eastAsia="ru-RU"/>
        </w:rPr>
        <w:t>. Петрозаводск</w:t>
      </w:r>
    </w:p>
    <w:p w:rsidR="001776E3" w:rsidRDefault="001776E3" w:rsidP="00A511BD">
      <w:pPr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27 ноября 2018 года </w:t>
      </w:r>
    </w:p>
    <w:p w:rsidR="001776E3" w:rsidRPr="004C4D4C" w:rsidRDefault="001776E3" w:rsidP="00A511BD">
      <w:pPr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№ 2314-ЗРК</w:t>
      </w:r>
    </w:p>
    <w:sectPr w:rsidR="001776E3" w:rsidRPr="004C4D4C" w:rsidSect="002F1E21">
      <w:headerReference w:type="default" r:id="rId7"/>
      <w:pgSz w:w="11906" w:h="16838"/>
      <w:pgMar w:top="1701" w:right="709" w:bottom="1418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B5A" w:rsidRDefault="002D1B5A">
      <w:r>
        <w:separator/>
      </w:r>
    </w:p>
  </w:endnote>
  <w:endnote w:type="continuationSeparator" w:id="0">
    <w:p w:rsidR="002D1B5A" w:rsidRDefault="002D1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B5A" w:rsidRDefault="002D1B5A">
      <w:r>
        <w:separator/>
      </w:r>
    </w:p>
  </w:footnote>
  <w:footnote w:type="continuationSeparator" w:id="0">
    <w:p w:rsidR="002D1B5A" w:rsidRDefault="002D1B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F60" w:rsidRDefault="00D669D6">
    <w:pPr>
      <w:pStyle w:val="a3"/>
      <w:jc w:val="center"/>
    </w:pPr>
    <w:r>
      <w:fldChar w:fldCharType="begin"/>
    </w:r>
    <w:r w:rsidR="00DA1213">
      <w:instrText>PAGE   \* MERGEFORMAT</w:instrText>
    </w:r>
    <w:r>
      <w:fldChar w:fldCharType="separate"/>
    </w:r>
    <w:r w:rsidR="00425AA1">
      <w:rPr>
        <w:noProof/>
      </w:rPr>
      <w:t>2</w:t>
    </w:r>
    <w:r>
      <w:fldChar w:fldCharType="end"/>
    </w:r>
  </w:p>
  <w:p w:rsidR="00A21F60" w:rsidRDefault="00A21F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291"/>
    <w:rsid w:val="000161A2"/>
    <w:rsid w:val="000536FC"/>
    <w:rsid w:val="00074595"/>
    <w:rsid w:val="000B0BCE"/>
    <w:rsid w:val="00112798"/>
    <w:rsid w:val="00120664"/>
    <w:rsid w:val="001601EC"/>
    <w:rsid w:val="001776E3"/>
    <w:rsid w:val="00177F1A"/>
    <w:rsid w:val="00182BCC"/>
    <w:rsid w:val="00187E47"/>
    <w:rsid w:val="001C5DB5"/>
    <w:rsid w:val="001D7AFF"/>
    <w:rsid w:val="00203386"/>
    <w:rsid w:val="00215038"/>
    <w:rsid w:val="0022017E"/>
    <w:rsid w:val="00247189"/>
    <w:rsid w:val="00275BAB"/>
    <w:rsid w:val="002957AE"/>
    <w:rsid w:val="002A0F27"/>
    <w:rsid w:val="002C2E00"/>
    <w:rsid w:val="002D1B5A"/>
    <w:rsid w:val="002D64A8"/>
    <w:rsid w:val="002F1E21"/>
    <w:rsid w:val="002F63FD"/>
    <w:rsid w:val="00302D85"/>
    <w:rsid w:val="00324CDE"/>
    <w:rsid w:val="003271A1"/>
    <w:rsid w:val="003839FC"/>
    <w:rsid w:val="00397442"/>
    <w:rsid w:val="003C7859"/>
    <w:rsid w:val="003F2D6E"/>
    <w:rsid w:val="00425AA1"/>
    <w:rsid w:val="0043230E"/>
    <w:rsid w:val="0043613E"/>
    <w:rsid w:val="00454015"/>
    <w:rsid w:val="00463CB2"/>
    <w:rsid w:val="004959A1"/>
    <w:rsid w:val="004C4D4C"/>
    <w:rsid w:val="00505847"/>
    <w:rsid w:val="00507324"/>
    <w:rsid w:val="00520FD0"/>
    <w:rsid w:val="00533314"/>
    <w:rsid w:val="00566D3B"/>
    <w:rsid w:val="005735DD"/>
    <w:rsid w:val="00595678"/>
    <w:rsid w:val="00596D33"/>
    <w:rsid w:val="005A6215"/>
    <w:rsid w:val="005D44F9"/>
    <w:rsid w:val="005E1EC5"/>
    <w:rsid w:val="00611CD5"/>
    <w:rsid w:val="006156CC"/>
    <w:rsid w:val="0064367A"/>
    <w:rsid w:val="0064786D"/>
    <w:rsid w:val="00671218"/>
    <w:rsid w:val="00677AC2"/>
    <w:rsid w:val="00685AAA"/>
    <w:rsid w:val="006867E3"/>
    <w:rsid w:val="006A328D"/>
    <w:rsid w:val="006A7851"/>
    <w:rsid w:val="006B6395"/>
    <w:rsid w:val="006C7D02"/>
    <w:rsid w:val="006E5DD5"/>
    <w:rsid w:val="00700746"/>
    <w:rsid w:val="00702FBF"/>
    <w:rsid w:val="007279B7"/>
    <w:rsid w:val="00734E37"/>
    <w:rsid w:val="0077308C"/>
    <w:rsid w:val="007B0D84"/>
    <w:rsid w:val="007F0291"/>
    <w:rsid w:val="00834747"/>
    <w:rsid w:val="0085420B"/>
    <w:rsid w:val="00904147"/>
    <w:rsid w:val="00925CB3"/>
    <w:rsid w:val="009A711A"/>
    <w:rsid w:val="009B3635"/>
    <w:rsid w:val="009C4C38"/>
    <w:rsid w:val="00A14A35"/>
    <w:rsid w:val="00A21F60"/>
    <w:rsid w:val="00A511BD"/>
    <w:rsid w:val="00A648BE"/>
    <w:rsid w:val="00A656D8"/>
    <w:rsid w:val="00A74186"/>
    <w:rsid w:val="00B06172"/>
    <w:rsid w:val="00B40384"/>
    <w:rsid w:val="00B51E5B"/>
    <w:rsid w:val="00B605A6"/>
    <w:rsid w:val="00BD39B7"/>
    <w:rsid w:val="00C14319"/>
    <w:rsid w:val="00C269A4"/>
    <w:rsid w:val="00C3551B"/>
    <w:rsid w:val="00C64918"/>
    <w:rsid w:val="00C756F7"/>
    <w:rsid w:val="00CA20E0"/>
    <w:rsid w:val="00CB026E"/>
    <w:rsid w:val="00CE3824"/>
    <w:rsid w:val="00CE4BA0"/>
    <w:rsid w:val="00CE5894"/>
    <w:rsid w:val="00D2043B"/>
    <w:rsid w:val="00D669D6"/>
    <w:rsid w:val="00D87222"/>
    <w:rsid w:val="00DA1213"/>
    <w:rsid w:val="00DD63C2"/>
    <w:rsid w:val="00DE3152"/>
    <w:rsid w:val="00E221C8"/>
    <w:rsid w:val="00E51811"/>
    <w:rsid w:val="00EB3EE7"/>
    <w:rsid w:val="00EE16E5"/>
    <w:rsid w:val="00EF5584"/>
    <w:rsid w:val="00F548CC"/>
    <w:rsid w:val="00F808B1"/>
    <w:rsid w:val="00FB79C4"/>
    <w:rsid w:val="00FE02B3"/>
    <w:rsid w:val="00FE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91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029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F029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F0291"/>
    <w:pPr>
      <w:spacing w:after="0" w:line="240" w:lineRule="auto"/>
    </w:pPr>
    <w:rPr>
      <w:rFonts w:ascii="Calibri" w:hAnsi="Calibri" w:cs="Times New Roman"/>
    </w:rPr>
  </w:style>
  <w:style w:type="character" w:styleId="a6">
    <w:name w:val="Hyperlink"/>
    <w:basedOn w:val="a0"/>
    <w:uiPriority w:val="99"/>
    <w:rsid w:val="007F0291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7F0291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11279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127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91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029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F0291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No Spacing"/>
    <w:uiPriority w:val="1"/>
    <w:qFormat/>
    <w:rsid w:val="007F0291"/>
    <w:pPr>
      <w:spacing w:after="0" w:line="240" w:lineRule="auto"/>
    </w:pPr>
    <w:rPr>
      <w:rFonts w:ascii="Calibri" w:hAnsi="Calibri" w:cs="Times New Roman"/>
    </w:rPr>
  </w:style>
  <w:style w:type="character" w:styleId="a6">
    <w:name w:val="Hyperlink"/>
    <w:basedOn w:val="a0"/>
    <w:uiPriority w:val="99"/>
    <w:rsid w:val="007F0291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7F0291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11279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12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95AD8-A3C3-4AF8-B31E-712F91EB1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Гречкина Марина</dc:creator>
  <cp:lastModifiedBy>borisova</cp:lastModifiedBy>
  <cp:revision>2</cp:revision>
  <cp:lastPrinted>2018-11-19T11:57:00Z</cp:lastPrinted>
  <dcterms:created xsi:type="dcterms:W3CDTF">2018-11-27T07:17:00Z</dcterms:created>
  <dcterms:modified xsi:type="dcterms:W3CDTF">2018-11-27T07:17:00Z</dcterms:modified>
</cp:coreProperties>
</file>